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03695" w14:textId="797F3603" w:rsidR="000A4F9D" w:rsidRDefault="00DA57C7" w:rsidP="00DA57C7">
      <w:pPr>
        <w:tabs>
          <w:tab w:val="left" w:pos="192"/>
          <w:tab w:val="left" w:pos="996"/>
        </w:tabs>
      </w:pPr>
      <w:r>
        <w:tab/>
      </w:r>
    </w:p>
    <w:p w14:paraId="192E427B" w14:textId="1EB92DD8" w:rsidR="000A4F9D" w:rsidRDefault="000A4F9D" w:rsidP="00DA57C7">
      <w:pPr>
        <w:tabs>
          <w:tab w:val="left" w:pos="996"/>
        </w:tabs>
      </w:pPr>
    </w:p>
    <w:p w14:paraId="7DD80688" w14:textId="0AEC5D2C" w:rsidR="00472FBE" w:rsidRPr="00472FBE" w:rsidRDefault="00472FBE" w:rsidP="00472FBE">
      <w:pPr>
        <w:widowControl/>
        <w:autoSpaceDE/>
        <w:autoSpaceDN/>
        <w:spacing w:line="259" w:lineRule="auto"/>
        <w:jc w:val="right"/>
        <w:rPr>
          <w:sz w:val="28"/>
          <w:szCs w:val="28"/>
        </w:rPr>
      </w:pPr>
      <w:r w:rsidRPr="00472FBE">
        <w:rPr>
          <w:sz w:val="28"/>
          <w:szCs w:val="28"/>
        </w:rPr>
        <w:t xml:space="preserve">Приложение </w:t>
      </w:r>
      <w:r w:rsidR="00605FE6" w:rsidRPr="00605FE6">
        <w:rPr>
          <w:sz w:val="28"/>
          <w:szCs w:val="28"/>
        </w:rPr>
        <w:t>12</w:t>
      </w:r>
      <w:r w:rsidRPr="00472FBE">
        <w:rPr>
          <w:sz w:val="28"/>
          <w:szCs w:val="28"/>
        </w:rPr>
        <w:t xml:space="preserve"> </w:t>
      </w:r>
    </w:p>
    <w:p w14:paraId="6509AA20" w14:textId="0CF930A3" w:rsidR="00472FBE" w:rsidRDefault="00605FE6" w:rsidP="00472FBE">
      <w:pPr>
        <w:widowControl/>
        <w:autoSpaceDE/>
        <w:autoSpaceDN/>
        <w:spacing w:line="259" w:lineRule="auto"/>
        <w:jc w:val="right"/>
      </w:pPr>
      <w:r w:rsidRPr="00605FE6">
        <w:rPr>
          <w:sz w:val="28"/>
          <w:szCs w:val="28"/>
        </w:rPr>
        <w:t>к приказу от 17.04.2026 г. №1-19а</w:t>
      </w:r>
      <w:bookmarkStart w:id="0" w:name="_GoBack"/>
      <w:bookmarkEnd w:id="0"/>
    </w:p>
    <w:p w14:paraId="52B2515B" w14:textId="41D2BB0D" w:rsidR="00DA57C7" w:rsidRPr="00DA57C7" w:rsidRDefault="00DA57C7" w:rsidP="00DA57C7">
      <w:pPr>
        <w:widowControl/>
        <w:autoSpaceDE/>
        <w:autoSpaceDN/>
        <w:spacing w:line="259" w:lineRule="auto"/>
        <w:jc w:val="center"/>
        <w:rPr>
          <w:b/>
          <w:bCs/>
          <w:sz w:val="28"/>
          <w:szCs w:val="28"/>
        </w:rPr>
      </w:pPr>
      <w:r w:rsidRPr="00DA57C7">
        <w:rPr>
          <w:b/>
          <w:bCs/>
          <w:sz w:val="28"/>
          <w:szCs w:val="28"/>
        </w:rPr>
        <w:t>КОМПЛЕКТ ОЦЕНОЧНОЙ ДОКУМЕНТАЦИИ</w:t>
      </w:r>
    </w:p>
    <w:p w14:paraId="1DE7F48A" w14:textId="0ECBAA43" w:rsidR="00DA57C7" w:rsidRPr="00DA57C7" w:rsidRDefault="00DA57C7" w:rsidP="00DA57C7">
      <w:pPr>
        <w:widowControl/>
        <w:autoSpaceDE/>
        <w:autoSpaceDN/>
        <w:spacing w:line="259" w:lineRule="auto"/>
        <w:jc w:val="center"/>
        <w:rPr>
          <w:b/>
          <w:bCs/>
          <w:sz w:val="28"/>
          <w:szCs w:val="28"/>
        </w:rPr>
      </w:pPr>
      <w:r w:rsidRPr="00DA57C7">
        <w:rPr>
          <w:b/>
          <w:bCs/>
          <w:sz w:val="28"/>
          <w:szCs w:val="28"/>
        </w:rPr>
        <w:t xml:space="preserve">ДЛЯ </w:t>
      </w:r>
      <w:r w:rsidR="002C0ACA" w:rsidRPr="00DA57C7">
        <w:rPr>
          <w:b/>
          <w:bCs/>
          <w:sz w:val="28"/>
          <w:szCs w:val="28"/>
        </w:rPr>
        <w:t>ПРОВЕДЕНИЯ ДЕМОНСТРАЦИОННОГО</w:t>
      </w:r>
      <w:r w:rsidRPr="00DA57C7">
        <w:rPr>
          <w:b/>
          <w:bCs/>
          <w:sz w:val="28"/>
          <w:szCs w:val="28"/>
        </w:rPr>
        <w:t xml:space="preserve"> ЭКЗАМЕНА</w:t>
      </w:r>
    </w:p>
    <w:p w14:paraId="3442BCEF" w14:textId="646A320D" w:rsidR="00DA57C7" w:rsidRPr="00DA57C7" w:rsidRDefault="00DA57C7" w:rsidP="00DA57C7">
      <w:pPr>
        <w:widowControl/>
        <w:autoSpaceDE/>
        <w:autoSpaceDN/>
        <w:spacing w:line="259" w:lineRule="auto"/>
        <w:jc w:val="center"/>
        <w:rPr>
          <w:b/>
          <w:bCs/>
          <w:sz w:val="28"/>
          <w:szCs w:val="28"/>
        </w:rPr>
      </w:pPr>
      <w:r w:rsidRPr="00DA57C7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 xml:space="preserve">СПЕЦИАЛЬНОСТИ </w:t>
      </w:r>
      <w:r w:rsidR="005D4B62">
        <w:rPr>
          <w:b/>
          <w:bCs/>
          <w:sz w:val="28"/>
          <w:szCs w:val="28"/>
        </w:rPr>
        <w:t>40.02.04</w:t>
      </w:r>
      <w:r w:rsidRPr="00DA57C7">
        <w:rPr>
          <w:b/>
          <w:bCs/>
          <w:sz w:val="28"/>
          <w:szCs w:val="28"/>
        </w:rPr>
        <w:t xml:space="preserve"> </w:t>
      </w:r>
      <w:r w:rsidR="005D4B62">
        <w:rPr>
          <w:b/>
          <w:bCs/>
          <w:sz w:val="28"/>
          <w:szCs w:val="28"/>
        </w:rPr>
        <w:t>ЮРИСПРУДЕНЦИЯ</w:t>
      </w:r>
      <w:r>
        <w:rPr>
          <w:b/>
          <w:bCs/>
          <w:sz w:val="28"/>
          <w:szCs w:val="28"/>
        </w:rPr>
        <w:t xml:space="preserve"> </w:t>
      </w:r>
      <w:r w:rsidRPr="00DA57C7">
        <w:rPr>
          <w:b/>
          <w:bCs/>
          <w:sz w:val="28"/>
          <w:szCs w:val="28"/>
        </w:rPr>
        <w:t xml:space="preserve">В ЧУПО </w:t>
      </w:r>
      <w:r>
        <w:rPr>
          <w:b/>
          <w:bCs/>
          <w:sz w:val="28"/>
          <w:szCs w:val="28"/>
        </w:rPr>
        <w:t>«</w:t>
      </w:r>
      <w:r w:rsidRPr="00DA57C7">
        <w:rPr>
          <w:b/>
          <w:bCs/>
          <w:sz w:val="28"/>
          <w:szCs w:val="28"/>
        </w:rPr>
        <w:t>КОСТРОМСКОЙ ТЕХНОЛОГИЧЕСКИЙ ТЕХНИКУМ</w:t>
      </w:r>
      <w:r>
        <w:rPr>
          <w:b/>
          <w:bCs/>
          <w:sz w:val="28"/>
          <w:szCs w:val="28"/>
        </w:rPr>
        <w:t>»</w:t>
      </w:r>
      <w:r w:rsidRPr="00DA57C7">
        <w:rPr>
          <w:b/>
          <w:bCs/>
          <w:sz w:val="28"/>
          <w:szCs w:val="28"/>
        </w:rPr>
        <w:t xml:space="preserve"> В 202</w:t>
      </w:r>
      <w:r w:rsidR="005D4B62">
        <w:rPr>
          <w:b/>
          <w:bCs/>
          <w:sz w:val="28"/>
          <w:szCs w:val="28"/>
        </w:rPr>
        <w:t>6</w:t>
      </w:r>
      <w:r w:rsidRPr="00DA57C7">
        <w:rPr>
          <w:b/>
          <w:bCs/>
          <w:sz w:val="28"/>
          <w:szCs w:val="28"/>
        </w:rPr>
        <w:t xml:space="preserve"> ГОДУ</w:t>
      </w:r>
    </w:p>
    <w:p w14:paraId="25A506F0" w14:textId="7B9BBC0F" w:rsidR="005D4B62" w:rsidRPr="005D4B62" w:rsidRDefault="005D4B62" w:rsidP="005D4B62">
      <w:pPr>
        <w:widowControl/>
        <w:autoSpaceDE/>
        <w:autoSpaceDN/>
        <w:spacing w:line="259" w:lineRule="auto"/>
        <w:ind w:firstLine="708"/>
        <w:jc w:val="center"/>
        <w:rPr>
          <w:b/>
          <w:bCs/>
          <w:sz w:val="28"/>
          <w:szCs w:val="28"/>
        </w:rPr>
      </w:pPr>
      <w:r w:rsidRPr="005D4B62">
        <w:rPr>
          <w:b/>
          <w:bCs/>
          <w:spacing w:val="-2"/>
          <w:sz w:val="26"/>
        </w:rPr>
        <w:t>КОД</w:t>
      </w:r>
      <w:r w:rsidRPr="005D4B62">
        <w:rPr>
          <w:b/>
          <w:bCs/>
          <w:spacing w:val="10"/>
          <w:sz w:val="26"/>
        </w:rPr>
        <w:t xml:space="preserve"> </w:t>
      </w:r>
      <w:r w:rsidRPr="005D4B62">
        <w:rPr>
          <w:b/>
          <w:bCs/>
          <w:spacing w:val="-2"/>
          <w:sz w:val="26"/>
        </w:rPr>
        <w:t>40.02.04-3-</w:t>
      </w:r>
      <w:r w:rsidRPr="005D4B62">
        <w:rPr>
          <w:b/>
          <w:bCs/>
          <w:spacing w:val="-4"/>
          <w:sz w:val="26"/>
        </w:rPr>
        <w:t>2026</w:t>
      </w:r>
    </w:p>
    <w:p w14:paraId="4A50A0CB" w14:textId="5CB66ABC" w:rsidR="00DA57C7" w:rsidRPr="00DA57C7" w:rsidRDefault="00DA57C7" w:rsidP="00DA57C7">
      <w:pPr>
        <w:widowControl/>
        <w:autoSpaceDE/>
        <w:autoSpaceDN/>
        <w:spacing w:line="259" w:lineRule="auto"/>
        <w:ind w:firstLine="708"/>
        <w:jc w:val="both"/>
        <w:rPr>
          <w:sz w:val="28"/>
          <w:szCs w:val="28"/>
        </w:rPr>
      </w:pPr>
      <w:r w:rsidRPr="00DA57C7">
        <w:rPr>
          <w:sz w:val="28"/>
          <w:szCs w:val="28"/>
        </w:rPr>
        <w:t xml:space="preserve">Комплект оценочной документации разработан на основании </w:t>
      </w:r>
      <w:r>
        <w:rPr>
          <w:sz w:val="28"/>
          <w:szCs w:val="28"/>
        </w:rPr>
        <w:t>«</w:t>
      </w:r>
      <w:r w:rsidRPr="00DA57C7">
        <w:rPr>
          <w:sz w:val="28"/>
          <w:szCs w:val="28"/>
        </w:rPr>
        <w:t>Оценочных материалов демонстрационного экзамена</w:t>
      </w:r>
      <w:r>
        <w:rPr>
          <w:sz w:val="28"/>
          <w:szCs w:val="28"/>
        </w:rPr>
        <w:t xml:space="preserve">» (утв. </w:t>
      </w:r>
      <w:r w:rsidR="005D4B62" w:rsidRPr="005D4B62">
        <w:rPr>
          <w:sz w:val="28"/>
          <w:szCs w:val="28"/>
        </w:rPr>
        <w:t>приказом ФГБОУ ДПО ИРПО от 29.09.2025 № 01-09-538/2025</w:t>
      </w:r>
      <w:proofErr w:type="gramStart"/>
      <w:r>
        <w:rPr>
          <w:sz w:val="28"/>
          <w:szCs w:val="28"/>
        </w:rPr>
        <w:t xml:space="preserve"> )</w:t>
      </w:r>
      <w:proofErr w:type="gramEnd"/>
      <w:r w:rsidR="00472FBE">
        <w:rPr>
          <w:sz w:val="28"/>
          <w:szCs w:val="28"/>
        </w:rPr>
        <w:t>.</w:t>
      </w:r>
    </w:p>
    <w:tbl>
      <w:tblPr>
        <w:tblStyle w:val="TableNormal"/>
        <w:tblpPr w:leftFromText="180" w:rightFromText="180" w:vertAnchor="page" w:horzAnchor="margin" w:tblpY="6385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4674"/>
      </w:tblGrid>
      <w:tr w:rsidR="00DA57C7" w14:paraId="66DE2336" w14:textId="77777777" w:rsidTr="005D4B62">
        <w:trPr>
          <w:trHeight w:val="967"/>
        </w:trPr>
        <w:tc>
          <w:tcPr>
            <w:tcW w:w="4677" w:type="dxa"/>
          </w:tcPr>
          <w:p w14:paraId="49213DA0" w14:textId="77777777" w:rsidR="00DA57C7" w:rsidRPr="000A4F9D" w:rsidRDefault="00DA57C7" w:rsidP="00472FBE">
            <w:pPr>
              <w:pStyle w:val="TableParagraph"/>
              <w:tabs>
                <w:tab w:val="left" w:pos="3462"/>
              </w:tabs>
              <w:spacing w:line="322" w:lineRule="exact"/>
              <w:ind w:left="107" w:right="100"/>
              <w:jc w:val="both"/>
              <w:rPr>
                <w:b/>
                <w:sz w:val="28"/>
                <w:lang w:val="ru-RU"/>
              </w:rPr>
            </w:pPr>
            <w:r w:rsidRPr="000A4F9D">
              <w:rPr>
                <w:b/>
                <w:sz w:val="28"/>
                <w:lang w:val="ru-RU"/>
              </w:rPr>
              <w:t xml:space="preserve">Код и наименование профессии </w:t>
            </w:r>
            <w:r w:rsidRPr="000A4F9D">
              <w:rPr>
                <w:b/>
                <w:spacing w:val="-2"/>
                <w:sz w:val="28"/>
                <w:lang w:val="ru-RU"/>
              </w:rPr>
              <w:t>(специальности)</w:t>
            </w:r>
            <w:r w:rsidRPr="000A4F9D">
              <w:rPr>
                <w:b/>
                <w:sz w:val="28"/>
                <w:lang w:val="ru-RU"/>
              </w:rPr>
              <w:tab/>
            </w:r>
            <w:r w:rsidRPr="000A4F9D">
              <w:rPr>
                <w:b/>
                <w:spacing w:val="-2"/>
                <w:sz w:val="28"/>
                <w:lang w:val="ru-RU"/>
              </w:rPr>
              <w:t xml:space="preserve">среднего </w:t>
            </w:r>
            <w:r w:rsidRPr="000A4F9D">
              <w:rPr>
                <w:b/>
                <w:sz w:val="28"/>
                <w:lang w:val="ru-RU"/>
              </w:rPr>
              <w:t>профессионального образования</w:t>
            </w:r>
          </w:p>
        </w:tc>
        <w:tc>
          <w:tcPr>
            <w:tcW w:w="4674" w:type="dxa"/>
          </w:tcPr>
          <w:p w14:paraId="1B45FBEB" w14:textId="4DA29031" w:rsidR="00DA57C7" w:rsidRPr="005D4B62" w:rsidRDefault="005D4B62" w:rsidP="00472FBE">
            <w:pPr>
              <w:pStyle w:val="TableParagraph"/>
              <w:ind w:left="104" w:right="9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40.02.04 Юриспруденция</w:t>
            </w:r>
          </w:p>
        </w:tc>
      </w:tr>
      <w:tr w:rsidR="00DA57C7" w14:paraId="343CA0CD" w14:textId="77777777" w:rsidTr="005D4B62">
        <w:trPr>
          <w:trHeight w:val="642"/>
        </w:trPr>
        <w:tc>
          <w:tcPr>
            <w:tcW w:w="4677" w:type="dxa"/>
          </w:tcPr>
          <w:p w14:paraId="72F9BB56" w14:textId="77777777" w:rsidR="00DA57C7" w:rsidRDefault="00DA57C7" w:rsidP="00472FBE">
            <w:pPr>
              <w:pStyle w:val="TableParagraph"/>
              <w:tabs>
                <w:tab w:val="left" w:pos="2650"/>
              </w:tabs>
              <w:spacing w:line="322" w:lineRule="exact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Наименование</w:t>
            </w:r>
            <w:proofErr w:type="spellEnd"/>
            <w:r>
              <w:rPr>
                <w:b/>
                <w:sz w:val="28"/>
              </w:rPr>
              <w:tab/>
            </w:r>
            <w:proofErr w:type="spellStart"/>
            <w:r>
              <w:rPr>
                <w:b/>
                <w:spacing w:val="-2"/>
                <w:sz w:val="28"/>
              </w:rPr>
              <w:t>квалификации</w:t>
            </w:r>
            <w:proofErr w:type="spellEnd"/>
          </w:p>
          <w:p w14:paraId="7194C195" w14:textId="77777777" w:rsidR="00DA57C7" w:rsidRDefault="00DA57C7" w:rsidP="00472FBE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наименование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направленности</w:t>
            </w:r>
            <w:proofErr w:type="spellEnd"/>
            <w:r>
              <w:rPr>
                <w:spacing w:val="-2"/>
                <w:sz w:val="28"/>
              </w:rPr>
              <w:t>)</w:t>
            </w:r>
          </w:p>
        </w:tc>
        <w:tc>
          <w:tcPr>
            <w:tcW w:w="4674" w:type="dxa"/>
          </w:tcPr>
          <w:p w14:paraId="72D36E55" w14:textId="12D909E4" w:rsidR="00DA57C7" w:rsidRPr="005D4B62" w:rsidRDefault="005D4B62" w:rsidP="00472FBE">
            <w:pPr>
              <w:pStyle w:val="TableParagraph"/>
              <w:tabs>
                <w:tab w:val="left" w:pos="1813"/>
                <w:tab w:val="left" w:pos="2391"/>
              </w:tabs>
              <w:spacing w:line="322" w:lineRule="exact"/>
              <w:ind w:left="104" w:right="95"/>
              <w:rPr>
                <w:sz w:val="28"/>
                <w:lang w:val="ru-RU"/>
              </w:rPr>
            </w:pPr>
            <w:r w:rsidRPr="005D4B62">
              <w:rPr>
                <w:spacing w:val="-2"/>
                <w:sz w:val="28"/>
                <w:lang w:val="ru-RU"/>
              </w:rPr>
              <w:t>Юрист (Юрист в сфере социального обеспечения)</w:t>
            </w:r>
          </w:p>
        </w:tc>
      </w:tr>
      <w:tr w:rsidR="00DA57C7" w14:paraId="14449BEA" w14:textId="77777777" w:rsidTr="005D4B62">
        <w:trPr>
          <w:trHeight w:val="58"/>
        </w:trPr>
        <w:tc>
          <w:tcPr>
            <w:tcW w:w="9351" w:type="dxa"/>
            <w:gridSpan w:val="2"/>
            <w:tcBorders>
              <w:left w:val="nil"/>
              <w:right w:val="nil"/>
            </w:tcBorders>
          </w:tcPr>
          <w:p w14:paraId="14F19DEF" w14:textId="77777777" w:rsidR="00DA57C7" w:rsidRPr="005D4B62" w:rsidRDefault="00DA57C7" w:rsidP="00472FB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A57C7" w14:paraId="35D2480C" w14:textId="77777777" w:rsidTr="005D4B62">
        <w:trPr>
          <w:trHeight w:val="1931"/>
        </w:trPr>
        <w:tc>
          <w:tcPr>
            <w:tcW w:w="4677" w:type="dxa"/>
          </w:tcPr>
          <w:p w14:paraId="271E1B6E" w14:textId="77777777" w:rsidR="00DA57C7" w:rsidRPr="000A4F9D" w:rsidRDefault="00DA57C7" w:rsidP="00472FBE">
            <w:pPr>
              <w:pStyle w:val="TableParagraph"/>
              <w:tabs>
                <w:tab w:val="left" w:pos="2498"/>
              </w:tabs>
              <w:ind w:left="107" w:right="99"/>
              <w:jc w:val="both"/>
              <w:rPr>
                <w:sz w:val="28"/>
                <w:lang w:val="ru-RU"/>
              </w:rPr>
            </w:pPr>
            <w:r w:rsidRPr="000A4F9D">
              <w:rPr>
                <w:spacing w:val="-2"/>
                <w:sz w:val="28"/>
                <w:lang w:val="ru-RU"/>
              </w:rPr>
              <w:t>Федеральный</w:t>
            </w:r>
            <w:r w:rsidRPr="000A4F9D">
              <w:rPr>
                <w:sz w:val="28"/>
                <w:lang w:val="ru-RU"/>
              </w:rPr>
              <w:tab/>
            </w:r>
            <w:r w:rsidRPr="000A4F9D">
              <w:rPr>
                <w:spacing w:val="-2"/>
                <w:sz w:val="28"/>
                <w:lang w:val="ru-RU"/>
              </w:rPr>
              <w:t xml:space="preserve">государственный </w:t>
            </w:r>
            <w:r w:rsidRPr="000A4F9D">
              <w:rPr>
                <w:sz w:val="28"/>
                <w:lang w:val="ru-RU"/>
              </w:rPr>
              <w:t>образовательный стандарт среднего профессионального образования по профессии</w:t>
            </w:r>
            <w:r w:rsidRPr="000A4F9D">
              <w:rPr>
                <w:spacing w:val="-15"/>
                <w:sz w:val="28"/>
                <w:lang w:val="ru-RU"/>
              </w:rPr>
              <w:t xml:space="preserve"> </w:t>
            </w:r>
            <w:r w:rsidRPr="000A4F9D">
              <w:rPr>
                <w:sz w:val="28"/>
                <w:lang w:val="ru-RU"/>
              </w:rPr>
              <w:t>(специальности)</w:t>
            </w:r>
            <w:r w:rsidRPr="000A4F9D">
              <w:rPr>
                <w:spacing w:val="-12"/>
                <w:sz w:val="28"/>
                <w:lang w:val="ru-RU"/>
              </w:rPr>
              <w:t xml:space="preserve"> </w:t>
            </w:r>
            <w:r w:rsidRPr="000A4F9D">
              <w:rPr>
                <w:sz w:val="28"/>
                <w:lang w:val="ru-RU"/>
              </w:rPr>
              <w:t>среднего профессионального</w:t>
            </w:r>
            <w:r w:rsidRPr="000A4F9D">
              <w:rPr>
                <w:spacing w:val="77"/>
                <w:sz w:val="28"/>
                <w:lang w:val="ru-RU"/>
              </w:rPr>
              <w:t xml:space="preserve">    </w:t>
            </w:r>
            <w:r w:rsidRPr="000A4F9D">
              <w:rPr>
                <w:spacing w:val="-2"/>
                <w:sz w:val="28"/>
                <w:lang w:val="ru-RU"/>
              </w:rPr>
              <w:t>образования</w:t>
            </w:r>
          </w:p>
          <w:p w14:paraId="490F0003" w14:textId="77777777" w:rsidR="00DA57C7" w:rsidRDefault="00DA57C7" w:rsidP="00472FBE">
            <w:pPr>
              <w:pStyle w:val="TableParagraph"/>
              <w:spacing w:line="30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(ФГОС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СПО):</w:t>
            </w:r>
          </w:p>
        </w:tc>
        <w:tc>
          <w:tcPr>
            <w:tcW w:w="4674" w:type="dxa"/>
          </w:tcPr>
          <w:p w14:paraId="55C9B284" w14:textId="10F94B4D" w:rsidR="00DA57C7" w:rsidRPr="000A4F9D" w:rsidRDefault="005D4B62" w:rsidP="00472FBE">
            <w:pPr>
              <w:pStyle w:val="TableParagraph"/>
              <w:ind w:left="104" w:right="93"/>
              <w:jc w:val="both"/>
              <w:rPr>
                <w:sz w:val="28"/>
                <w:lang w:val="ru-RU"/>
              </w:rPr>
            </w:pPr>
            <w:r w:rsidRPr="005D4B62">
              <w:rPr>
                <w:sz w:val="28"/>
                <w:lang w:val="ru-RU"/>
              </w:rPr>
              <w:t>ФГОС СПО по специальности 40.02.04 Юриспруденция,</w:t>
            </w:r>
            <w:r w:rsidRPr="005D4B62">
              <w:rPr>
                <w:sz w:val="28"/>
                <w:lang w:val="ru-RU"/>
              </w:rPr>
              <w:tab/>
              <w:t xml:space="preserve">утвержденный приказом </w:t>
            </w:r>
            <w:proofErr w:type="spellStart"/>
            <w:r w:rsidRPr="005D4B62">
              <w:rPr>
                <w:sz w:val="28"/>
                <w:lang w:val="ru-RU"/>
              </w:rPr>
              <w:t>Минпросвещения</w:t>
            </w:r>
            <w:proofErr w:type="spellEnd"/>
            <w:r w:rsidRPr="005D4B62">
              <w:rPr>
                <w:sz w:val="28"/>
                <w:lang w:val="ru-RU"/>
              </w:rPr>
              <w:t xml:space="preserve"> России от 27.10.2023 № 798</w:t>
            </w:r>
          </w:p>
        </w:tc>
      </w:tr>
      <w:tr w:rsidR="00DA57C7" w14:paraId="05E8A46E" w14:textId="77777777" w:rsidTr="005D4B62">
        <w:trPr>
          <w:trHeight w:val="643"/>
        </w:trPr>
        <w:tc>
          <w:tcPr>
            <w:tcW w:w="4677" w:type="dxa"/>
          </w:tcPr>
          <w:p w14:paraId="5F22C2E2" w14:textId="77777777" w:rsidR="00DA57C7" w:rsidRDefault="00DA57C7" w:rsidP="00472FBE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Вид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аттестации</w:t>
            </w:r>
            <w:proofErr w:type="spellEnd"/>
            <w:r>
              <w:rPr>
                <w:spacing w:val="-2"/>
                <w:sz w:val="28"/>
              </w:rPr>
              <w:t>:</w:t>
            </w:r>
          </w:p>
        </w:tc>
        <w:tc>
          <w:tcPr>
            <w:tcW w:w="4674" w:type="dxa"/>
          </w:tcPr>
          <w:p w14:paraId="539B3FBA" w14:textId="77777777" w:rsidR="00DA57C7" w:rsidRDefault="00DA57C7" w:rsidP="00472FBE">
            <w:pPr>
              <w:pStyle w:val="TableParagraph"/>
              <w:tabs>
                <w:tab w:val="left" w:pos="3505"/>
              </w:tabs>
              <w:spacing w:line="322" w:lineRule="exact"/>
              <w:ind w:left="104" w:right="9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Государственная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pacing w:val="-2"/>
                <w:sz w:val="28"/>
              </w:rPr>
              <w:t>итоговая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аттестация</w:t>
            </w:r>
            <w:proofErr w:type="spellEnd"/>
          </w:p>
        </w:tc>
      </w:tr>
      <w:tr w:rsidR="00DA57C7" w14:paraId="655AD758" w14:textId="77777777" w:rsidTr="005D4B62">
        <w:trPr>
          <w:trHeight w:val="347"/>
        </w:trPr>
        <w:tc>
          <w:tcPr>
            <w:tcW w:w="4677" w:type="dxa"/>
          </w:tcPr>
          <w:p w14:paraId="48F8CBFA" w14:textId="77777777" w:rsidR="00DA57C7" w:rsidRDefault="00DA57C7" w:rsidP="00472FBE">
            <w:pPr>
              <w:pStyle w:val="TableParagraph"/>
              <w:tabs>
                <w:tab w:val="left" w:pos="2185"/>
              </w:tabs>
              <w:ind w:left="107" w:right="10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Уров</w:t>
            </w:r>
            <w:r>
              <w:rPr>
                <w:spacing w:val="-2"/>
                <w:sz w:val="28"/>
                <w:lang w:val="ru-RU"/>
              </w:rPr>
              <w:t>ень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pacing w:val="-2"/>
                <w:sz w:val="28"/>
              </w:rPr>
              <w:t>демонстрационного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экзамена</w:t>
            </w:r>
            <w:proofErr w:type="spellEnd"/>
            <w:r>
              <w:rPr>
                <w:spacing w:val="-2"/>
                <w:sz w:val="28"/>
              </w:rPr>
              <w:t>:</w:t>
            </w:r>
          </w:p>
        </w:tc>
        <w:tc>
          <w:tcPr>
            <w:tcW w:w="4674" w:type="dxa"/>
          </w:tcPr>
          <w:p w14:paraId="0BB6229F" w14:textId="77777777" w:rsidR="00DA57C7" w:rsidRDefault="00DA57C7" w:rsidP="00472FBE">
            <w:pPr>
              <w:pStyle w:val="TableParagraph"/>
              <w:ind w:left="10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Базовый</w:t>
            </w:r>
            <w:proofErr w:type="spellEnd"/>
          </w:p>
        </w:tc>
      </w:tr>
      <w:tr w:rsidR="00DA57C7" w14:paraId="1ED8EF07" w14:textId="77777777" w:rsidTr="005D4B62">
        <w:trPr>
          <w:trHeight w:val="645"/>
        </w:trPr>
        <w:tc>
          <w:tcPr>
            <w:tcW w:w="4677" w:type="dxa"/>
          </w:tcPr>
          <w:p w14:paraId="690443E7" w14:textId="77777777" w:rsidR="00DA57C7" w:rsidRDefault="00DA57C7" w:rsidP="00472FBE">
            <w:pPr>
              <w:pStyle w:val="TableParagraph"/>
              <w:tabs>
                <w:tab w:val="left" w:pos="1446"/>
                <w:tab w:val="left" w:pos="3277"/>
              </w:tabs>
              <w:spacing w:line="322" w:lineRule="exact"/>
              <w:ind w:left="107" w:right="102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Шифр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pacing w:val="-2"/>
                <w:sz w:val="28"/>
              </w:rPr>
              <w:t>комплекта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pacing w:val="-2"/>
                <w:sz w:val="28"/>
              </w:rPr>
              <w:t>оценочной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документации</w:t>
            </w:r>
            <w:proofErr w:type="spellEnd"/>
            <w:r>
              <w:rPr>
                <w:spacing w:val="-2"/>
                <w:sz w:val="28"/>
              </w:rPr>
              <w:t>:</w:t>
            </w:r>
          </w:p>
        </w:tc>
        <w:tc>
          <w:tcPr>
            <w:tcW w:w="4674" w:type="dxa"/>
          </w:tcPr>
          <w:p w14:paraId="63ADD533" w14:textId="7FBEB44A" w:rsidR="00DA57C7" w:rsidRDefault="005D4B62" w:rsidP="00472FBE">
            <w:pPr>
              <w:pStyle w:val="TableParagraph"/>
              <w:ind w:left="104"/>
              <w:rPr>
                <w:sz w:val="28"/>
              </w:rPr>
            </w:pPr>
            <w:r w:rsidRPr="005D4B62">
              <w:rPr>
                <w:sz w:val="28"/>
              </w:rPr>
              <w:t>КОД 40.02.04-3-2026</w:t>
            </w:r>
          </w:p>
        </w:tc>
      </w:tr>
      <w:tr w:rsidR="00DA57C7" w14:paraId="12B282D1" w14:textId="77777777" w:rsidTr="005D4B62">
        <w:trPr>
          <w:trHeight w:val="645"/>
        </w:trPr>
        <w:tc>
          <w:tcPr>
            <w:tcW w:w="4677" w:type="dxa"/>
          </w:tcPr>
          <w:p w14:paraId="0356AFCC" w14:textId="77777777" w:rsidR="00DA57C7" w:rsidRPr="000A4F9D" w:rsidRDefault="00DA57C7" w:rsidP="00472FBE">
            <w:pPr>
              <w:pStyle w:val="TableParagraph"/>
              <w:tabs>
                <w:tab w:val="left" w:pos="1446"/>
                <w:tab w:val="left" w:pos="3277"/>
              </w:tabs>
              <w:spacing w:line="322" w:lineRule="exact"/>
              <w:ind w:left="107" w:right="102"/>
              <w:rPr>
                <w:spacing w:val="-4"/>
                <w:sz w:val="28"/>
                <w:lang w:val="ru-RU"/>
              </w:rPr>
            </w:pPr>
            <w:r>
              <w:rPr>
                <w:spacing w:val="-4"/>
                <w:sz w:val="28"/>
                <w:lang w:val="ru-RU"/>
              </w:rPr>
              <w:t>Продолжительность:</w:t>
            </w:r>
          </w:p>
        </w:tc>
        <w:tc>
          <w:tcPr>
            <w:tcW w:w="4674" w:type="dxa"/>
          </w:tcPr>
          <w:p w14:paraId="2FA2C6D4" w14:textId="77777777" w:rsidR="00DA57C7" w:rsidRDefault="00DA57C7" w:rsidP="00472FBE">
            <w:pPr>
              <w:pStyle w:val="TableParagraph"/>
              <w:ind w:left="104"/>
              <w:rPr>
                <w:sz w:val="28"/>
              </w:rPr>
            </w:pPr>
            <w:r w:rsidRPr="000A4F9D">
              <w:rPr>
                <w:sz w:val="28"/>
              </w:rPr>
              <w:t xml:space="preserve">2 ч. 30 </w:t>
            </w:r>
            <w:proofErr w:type="spellStart"/>
            <w:r w:rsidRPr="000A4F9D">
              <w:rPr>
                <w:sz w:val="28"/>
              </w:rPr>
              <w:t>мин</w:t>
            </w:r>
            <w:proofErr w:type="spellEnd"/>
            <w:r w:rsidRPr="000A4F9D">
              <w:rPr>
                <w:sz w:val="28"/>
              </w:rPr>
              <w:t>.</w:t>
            </w:r>
          </w:p>
        </w:tc>
      </w:tr>
    </w:tbl>
    <w:p w14:paraId="4120840C" w14:textId="4BAE6774" w:rsidR="000A4F9D" w:rsidRDefault="00472FBE" w:rsidP="00472FBE">
      <w:pPr>
        <w:widowControl/>
        <w:autoSpaceDE/>
        <w:autoSpaceDN/>
        <w:spacing w:line="259" w:lineRule="auto"/>
        <w:ind w:firstLine="708"/>
      </w:pPr>
      <w:r w:rsidRPr="00472FBE">
        <w:rPr>
          <w:color w:val="000009"/>
          <w:sz w:val="28"/>
          <w:szCs w:val="28"/>
        </w:rPr>
        <w:t>Комплект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оценочной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документации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(КОД)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разработан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в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целях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организации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и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проведения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демонстрационного</w:t>
      </w:r>
      <w:r w:rsidRPr="00472FBE">
        <w:rPr>
          <w:color w:val="000009"/>
          <w:spacing w:val="1"/>
          <w:sz w:val="28"/>
          <w:szCs w:val="28"/>
        </w:rPr>
        <w:t xml:space="preserve"> </w:t>
      </w:r>
      <w:r w:rsidRPr="00472FBE">
        <w:rPr>
          <w:color w:val="000009"/>
          <w:sz w:val="28"/>
          <w:szCs w:val="28"/>
        </w:rPr>
        <w:t>экзамена.</w:t>
      </w:r>
    </w:p>
    <w:p w14:paraId="58357631" w14:textId="77777777" w:rsidR="005D4B62" w:rsidRDefault="005D4B62" w:rsidP="00DA57C7">
      <w:pPr>
        <w:spacing w:line="360" w:lineRule="auto"/>
        <w:ind w:left="2" w:right="135" w:firstLine="707"/>
        <w:jc w:val="both"/>
        <w:rPr>
          <w:b/>
          <w:sz w:val="28"/>
          <w:szCs w:val="28"/>
        </w:rPr>
      </w:pPr>
    </w:p>
    <w:p w14:paraId="616B661C" w14:textId="77777777" w:rsidR="005D4B62" w:rsidRDefault="005D4B62" w:rsidP="005D4B62">
      <w:pPr>
        <w:pStyle w:val="1"/>
        <w:spacing w:before="79"/>
        <w:ind w:left="710"/>
        <w:jc w:val="both"/>
      </w:pPr>
      <w:r>
        <w:t>Общие</w:t>
      </w:r>
      <w:r>
        <w:rPr>
          <w:spacing w:val="-10"/>
        </w:rPr>
        <w:t xml:space="preserve"> </w:t>
      </w:r>
      <w:r>
        <w:t>организационные</w:t>
      </w:r>
      <w:r>
        <w:rPr>
          <w:spacing w:val="-6"/>
        </w:rPr>
        <w:t xml:space="preserve"> </w:t>
      </w:r>
      <w:r>
        <w:rPr>
          <w:spacing w:val="-2"/>
        </w:rPr>
        <w:t>требования:</w:t>
      </w:r>
    </w:p>
    <w:p w14:paraId="70391A15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before="163" w:line="360" w:lineRule="auto"/>
        <w:ind w:right="145" w:firstLine="707"/>
        <w:jc w:val="both"/>
        <w:rPr>
          <w:sz w:val="28"/>
        </w:rPr>
      </w:pPr>
      <w:r>
        <w:rPr>
          <w:sz w:val="28"/>
        </w:rPr>
        <w:t xml:space="preserve">ДЭ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путем проведения независимой экспертной оценки выполненных выпускником практических заданий в условиях реальных или смоделированных производственных </w:t>
      </w:r>
      <w:r>
        <w:rPr>
          <w:spacing w:val="-2"/>
          <w:sz w:val="28"/>
        </w:rPr>
        <w:t>процессов.</w:t>
      </w:r>
    </w:p>
    <w:p w14:paraId="59AA96A2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39" w:firstLine="707"/>
        <w:jc w:val="both"/>
        <w:rPr>
          <w:sz w:val="28"/>
        </w:rPr>
      </w:pPr>
      <w:r>
        <w:rPr>
          <w:sz w:val="28"/>
        </w:rPr>
        <w:lastRenderedPageBreak/>
        <w:t>ДЭ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8"/>
          <w:sz w:val="28"/>
        </w:rPr>
        <w:t xml:space="preserve"> </w:t>
      </w:r>
      <w:r>
        <w:rPr>
          <w:sz w:val="28"/>
        </w:rPr>
        <w:t>ГИА</w:t>
      </w:r>
      <w:r>
        <w:rPr>
          <w:spacing w:val="-17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8"/>
          <w:sz w:val="28"/>
        </w:rPr>
        <w:t xml:space="preserve"> </w:t>
      </w:r>
      <w:r>
        <w:rPr>
          <w:sz w:val="28"/>
        </w:rPr>
        <w:t>КОД,</w:t>
      </w:r>
      <w:r>
        <w:rPr>
          <w:spacing w:val="-17"/>
          <w:sz w:val="28"/>
        </w:rPr>
        <w:t xml:space="preserve"> </w:t>
      </w:r>
      <w:r>
        <w:rPr>
          <w:sz w:val="28"/>
        </w:rPr>
        <w:t>включенных образовательными организациями в программу ГИА.</w:t>
      </w:r>
    </w:p>
    <w:p w14:paraId="00619A33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before="1" w:line="360" w:lineRule="auto"/>
        <w:ind w:right="142" w:firstLine="707"/>
        <w:jc w:val="both"/>
        <w:rPr>
          <w:sz w:val="28"/>
        </w:rPr>
      </w:pPr>
      <w:r>
        <w:rPr>
          <w:sz w:val="28"/>
        </w:rPr>
        <w:t>Задания ДЭ доводятся до главного эксперта в день, предшествующий дню начала ДЭ.</w:t>
      </w:r>
    </w:p>
    <w:p w14:paraId="3B6545BC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37" w:firstLine="707"/>
        <w:jc w:val="both"/>
        <w:rPr>
          <w:sz w:val="28"/>
        </w:rPr>
      </w:pPr>
      <w:r>
        <w:rPr>
          <w:sz w:val="28"/>
        </w:rPr>
        <w:t>Образовательная организация обеспечивает необходимые технические условия для обеспечения заданиями во время ДЭ обучающихся, членов ГЭК, членов экспертной группы.</w:t>
      </w:r>
    </w:p>
    <w:p w14:paraId="37310169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40" w:firstLine="707"/>
        <w:jc w:val="both"/>
        <w:rPr>
          <w:sz w:val="28"/>
        </w:rPr>
      </w:pPr>
      <w:r>
        <w:rPr>
          <w:sz w:val="28"/>
        </w:rPr>
        <w:t>ДЭ проводится в ЦПДЭ, представляющем собой площадку, оборудованную и оснащенную в соответствии с КОД.</w:t>
      </w:r>
    </w:p>
    <w:p w14:paraId="6E0FDF46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37" w:firstLine="707"/>
        <w:jc w:val="both"/>
        <w:rPr>
          <w:sz w:val="28"/>
        </w:rPr>
      </w:pPr>
      <w:r>
        <w:rPr>
          <w:sz w:val="28"/>
        </w:rPr>
        <w:t>ЦПДЭ может располагаться на территории образовательной организации, а при сетевой форме реализации образовательных программ — также на территории иной организации, обладающей необходимыми ресурсами для организации ЦПДЭ.</w:t>
      </w:r>
    </w:p>
    <w:p w14:paraId="71F5813B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41" w:firstLine="707"/>
        <w:jc w:val="both"/>
        <w:rPr>
          <w:sz w:val="28"/>
        </w:rPr>
      </w:pPr>
      <w:r>
        <w:rPr>
          <w:sz w:val="28"/>
        </w:rPr>
        <w:t xml:space="preserve">Обучающиеся проходят ДЭ в ЦПДЭ в составе экзаменационных </w:t>
      </w:r>
      <w:r>
        <w:rPr>
          <w:spacing w:val="-2"/>
          <w:sz w:val="28"/>
        </w:rPr>
        <w:t>групп.</w:t>
      </w:r>
    </w:p>
    <w:p w14:paraId="726B9790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38" w:firstLine="707"/>
        <w:jc w:val="both"/>
        <w:rPr>
          <w:sz w:val="28"/>
        </w:rPr>
      </w:pPr>
      <w:r>
        <w:rPr>
          <w:sz w:val="28"/>
        </w:rPr>
        <w:t>Образовательная организация знакомит с планом проведения ДЭ обучающихся,</w:t>
      </w:r>
      <w:r>
        <w:rPr>
          <w:spacing w:val="-17"/>
          <w:sz w:val="28"/>
        </w:rPr>
        <w:t xml:space="preserve"> </w:t>
      </w:r>
      <w:r>
        <w:rPr>
          <w:sz w:val="28"/>
        </w:rPr>
        <w:t>сдающих</w:t>
      </w:r>
      <w:r>
        <w:rPr>
          <w:spacing w:val="-15"/>
          <w:sz w:val="28"/>
        </w:rPr>
        <w:t xml:space="preserve"> </w:t>
      </w:r>
      <w:r>
        <w:rPr>
          <w:sz w:val="28"/>
        </w:rPr>
        <w:t>ДЭ,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лиц,</w:t>
      </w:r>
      <w:r>
        <w:rPr>
          <w:spacing w:val="-18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-14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ДЭ,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срок</w:t>
      </w:r>
      <w:r>
        <w:rPr>
          <w:spacing w:val="-16"/>
          <w:sz w:val="28"/>
        </w:rPr>
        <w:t xml:space="preserve"> </w:t>
      </w:r>
      <w:r>
        <w:rPr>
          <w:sz w:val="28"/>
        </w:rPr>
        <w:t>не позднее чем за 5 рабочих дней до даты проведения экзамена.</w:t>
      </w:r>
    </w:p>
    <w:p w14:paraId="24A25524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37" w:firstLine="707"/>
        <w:jc w:val="both"/>
        <w:rPr>
          <w:sz w:val="28"/>
        </w:rPr>
      </w:pPr>
      <w:r>
        <w:rPr>
          <w:sz w:val="28"/>
        </w:rPr>
        <w:t>Количество, общая площадь и состояние помещений, предоставляемых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 ДЭ,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ДЭ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 с КОД.</w:t>
      </w:r>
    </w:p>
    <w:p w14:paraId="739CABB2" w14:textId="0AF32D93" w:rsidR="005D4B62" w:rsidRPr="005D4B62" w:rsidRDefault="005D4B62" w:rsidP="00A34ACF">
      <w:pPr>
        <w:pStyle w:val="a9"/>
        <w:numPr>
          <w:ilvl w:val="0"/>
          <w:numId w:val="5"/>
        </w:numPr>
        <w:tabs>
          <w:tab w:val="left" w:pos="1416"/>
        </w:tabs>
        <w:spacing w:before="79" w:line="360" w:lineRule="auto"/>
        <w:ind w:right="137" w:firstLine="707"/>
        <w:jc w:val="both"/>
        <w:rPr>
          <w:sz w:val="28"/>
          <w:szCs w:val="28"/>
        </w:rPr>
      </w:pPr>
      <w:r w:rsidRPr="005D4B62">
        <w:rPr>
          <w:sz w:val="28"/>
        </w:rPr>
        <w:t>Не позднее чем за один рабочий день до даты проведения ДЭ главным</w:t>
      </w:r>
      <w:r w:rsidRPr="005D4B62">
        <w:rPr>
          <w:spacing w:val="40"/>
          <w:sz w:val="28"/>
        </w:rPr>
        <w:t xml:space="preserve"> </w:t>
      </w:r>
      <w:r w:rsidRPr="005D4B62">
        <w:rPr>
          <w:sz w:val="28"/>
        </w:rPr>
        <w:t>экспертом</w:t>
      </w:r>
      <w:r w:rsidRPr="005D4B62">
        <w:rPr>
          <w:spacing w:val="40"/>
          <w:sz w:val="28"/>
        </w:rPr>
        <w:t xml:space="preserve"> </w:t>
      </w:r>
      <w:r w:rsidRPr="005D4B62">
        <w:rPr>
          <w:sz w:val="28"/>
        </w:rPr>
        <w:t>проводится</w:t>
      </w:r>
      <w:r w:rsidRPr="005D4B62">
        <w:rPr>
          <w:spacing w:val="40"/>
          <w:sz w:val="28"/>
        </w:rPr>
        <w:t xml:space="preserve"> </w:t>
      </w:r>
      <w:r w:rsidRPr="005D4B62">
        <w:rPr>
          <w:sz w:val="28"/>
        </w:rPr>
        <w:t>проверка</w:t>
      </w:r>
      <w:r w:rsidRPr="005D4B62">
        <w:rPr>
          <w:spacing w:val="40"/>
          <w:sz w:val="28"/>
        </w:rPr>
        <w:t xml:space="preserve"> </w:t>
      </w:r>
      <w:r w:rsidRPr="005D4B62">
        <w:rPr>
          <w:sz w:val="28"/>
        </w:rPr>
        <w:t>готовности</w:t>
      </w:r>
      <w:r w:rsidRPr="005D4B62">
        <w:rPr>
          <w:spacing w:val="40"/>
          <w:sz w:val="28"/>
        </w:rPr>
        <w:t xml:space="preserve"> </w:t>
      </w:r>
      <w:r w:rsidRPr="005D4B62">
        <w:rPr>
          <w:sz w:val="28"/>
        </w:rPr>
        <w:t>ЦПДЭ</w:t>
      </w:r>
      <w:r w:rsidRPr="005D4B62">
        <w:rPr>
          <w:spacing w:val="40"/>
          <w:sz w:val="28"/>
        </w:rPr>
        <w:t xml:space="preserve"> </w:t>
      </w:r>
      <w:r w:rsidRPr="005D4B62">
        <w:rPr>
          <w:sz w:val="28"/>
        </w:rPr>
        <w:t>в</w:t>
      </w:r>
      <w:r w:rsidRPr="005D4B62">
        <w:rPr>
          <w:spacing w:val="40"/>
          <w:sz w:val="28"/>
        </w:rPr>
        <w:t xml:space="preserve"> </w:t>
      </w:r>
      <w:r w:rsidRPr="005D4B62">
        <w:rPr>
          <w:sz w:val="28"/>
          <w:szCs w:val="28"/>
        </w:rPr>
        <w:t>присутствии членов экспертной группы, обучающихся, а также технического эксперта, назначаемого организацией, на территории которой расположен ЦПДЭ, ответственного за соблюдение установленных норм и правил охраны труда и техники безопасности.</w:t>
      </w:r>
    </w:p>
    <w:p w14:paraId="5C73BAC8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37" w:firstLine="707"/>
        <w:jc w:val="both"/>
        <w:rPr>
          <w:sz w:val="28"/>
        </w:rPr>
      </w:pPr>
      <w:r>
        <w:rPr>
          <w:sz w:val="28"/>
        </w:rPr>
        <w:t>Главным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экспертом</w:t>
      </w:r>
      <w:r>
        <w:rPr>
          <w:spacing w:val="-1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8"/>
          <w:sz w:val="28"/>
        </w:rPr>
        <w:t xml:space="preserve"> </w:t>
      </w:r>
      <w:r>
        <w:rPr>
          <w:sz w:val="28"/>
        </w:rPr>
        <w:t>осмотр</w:t>
      </w:r>
      <w:r>
        <w:rPr>
          <w:spacing w:val="-17"/>
          <w:sz w:val="28"/>
        </w:rPr>
        <w:t xml:space="preserve"> </w:t>
      </w:r>
      <w:r>
        <w:rPr>
          <w:sz w:val="28"/>
        </w:rPr>
        <w:t>ЦПДЭ,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распределение обязанностей между членами экспертной группы по оценке выполнения заданий ДЭ, а также распределение рабочих мест между обучающимися с использованием способа случайной выборки. Результаты распределения обязанностей между членами экспертной группы и распределения рабочих </w:t>
      </w:r>
      <w:r>
        <w:rPr>
          <w:sz w:val="28"/>
        </w:rPr>
        <w:lastRenderedPageBreak/>
        <w:t>мест между обучающимися фиксируются главным экспертом в соответствующих протоколах.</w:t>
      </w:r>
    </w:p>
    <w:p w14:paraId="5ED172E1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before="2" w:line="360" w:lineRule="auto"/>
        <w:ind w:right="143" w:firstLine="707"/>
        <w:jc w:val="both"/>
        <w:rPr>
          <w:sz w:val="28"/>
        </w:rPr>
      </w:pPr>
      <w:r>
        <w:rPr>
          <w:sz w:val="28"/>
        </w:rPr>
        <w:t>Обучающиеся знакомятся со своими рабочими местами, под руководством главного эксперта также повторно знакомятся с планом проведения ДЭ, условиями оказания первичной медицинской помощи в ЦПДЭ. Факт ознакомления отражается главным экспертом в протоколе распределения рабочих мест.</w:t>
      </w:r>
    </w:p>
    <w:p w14:paraId="243114FB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40" w:firstLine="707"/>
        <w:jc w:val="both"/>
        <w:rPr>
          <w:sz w:val="28"/>
        </w:rPr>
      </w:pPr>
      <w:r>
        <w:rPr>
          <w:sz w:val="28"/>
        </w:rPr>
        <w:t>Допуск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ЦПДЭ</w:t>
      </w:r>
      <w:r>
        <w:rPr>
          <w:spacing w:val="-1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8"/>
          <w:sz w:val="28"/>
        </w:rPr>
        <w:t xml:space="preserve"> </w:t>
      </w:r>
      <w:r>
        <w:rPr>
          <w:sz w:val="28"/>
        </w:rPr>
        <w:t>главным</w:t>
      </w:r>
      <w:r>
        <w:rPr>
          <w:spacing w:val="-17"/>
          <w:sz w:val="28"/>
        </w:rPr>
        <w:t xml:space="preserve"> </w:t>
      </w:r>
      <w:r>
        <w:rPr>
          <w:sz w:val="28"/>
        </w:rPr>
        <w:t>экспертом на основании документов, удостоверяющих личность.</w:t>
      </w:r>
    </w:p>
    <w:p w14:paraId="09FEA29A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before="1" w:line="360" w:lineRule="auto"/>
        <w:ind w:right="142" w:firstLine="707"/>
        <w:jc w:val="both"/>
        <w:rPr>
          <w:sz w:val="28"/>
        </w:rPr>
      </w:pPr>
      <w:r>
        <w:rPr>
          <w:sz w:val="28"/>
        </w:rPr>
        <w:t>Образовательная организация обязана не позднее чем за один рабочий день до дня проведения ДЭ уведомить главного эксперта об участии в проведении ДЭ тьютора (ассистента).</w:t>
      </w:r>
    </w:p>
    <w:p w14:paraId="08B09104" w14:textId="77777777" w:rsidR="005D4B62" w:rsidRDefault="005D4B62" w:rsidP="005D4B62">
      <w:pPr>
        <w:pStyle w:val="a9"/>
        <w:numPr>
          <w:ilvl w:val="0"/>
          <w:numId w:val="5"/>
        </w:numPr>
        <w:tabs>
          <w:tab w:val="left" w:pos="1416"/>
        </w:tabs>
        <w:spacing w:line="360" w:lineRule="auto"/>
        <w:ind w:right="145" w:firstLine="707"/>
        <w:jc w:val="both"/>
        <w:rPr>
          <w:sz w:val="28"/>
        </w:rPr>
      </w:pPr>
      <w:r>
        <w:rPr>
          <w:sz w:val="28"/>
        </w:rPr>
        <w:t xml:space="preserve">Для выполнения заданий данного комплекта оценочной документации не предусматривается наличие (присутствие) добровольцев </w:t>
      </w:r>
      <w:r>
        <w:rPr>
          <w:spacing w:val="-2"/>
          <w:sz w:val="28"/>
        </w:rPr>
        <w:t>(волонтеров).</w:t>
      </w:r>
    </w:p>
    <w:p w14:paraId="1523D940" w14:textId="77777777" w:rsidR="005D4B62" w:rsidRDefault="005D4B62" w:rsidP="00DA57C7">
      <w:pPr>
        <w:spacing w:line="360" w:lineRule="auto"/>
        <w:ind w:left="2" w:right="135" w:firstLine="707"/>
        <w:jc w:val="both"/>
        <w:rPr>
          <w:b/>
          <w:sz w:val="28"/>
          <w:szCs w:val="28"/>
        </w:rPr>
      </w:pPr>
    </w:p>
    <w:p w14:paraId="2782EB05" w14:textId="025E20FF" w:rsidR="000A4F9D" w:rsidRDefault="000A4F9D" w:rsidP="002B4F87">
      <w:pPr>
        <w:spacing w:line="360" w:lineRule="auto"/>
        <w:ind w:left="2" w:right="135" w:firstLine="707"/>
        <w:jc w:val="both"/>
        <w:rPr>
          <w:sz w:val="28"/>
          <w:szCs w:val="28"/>
        </w:rPr>
      </w:pPr>
      <w:r w:rsidRPr="000A4F9D">
        <w:rPr>
          <w:b/>
          <w:sz w:val="28"/>
          <w:szCs w:val="28"/>
        </w:rPr>
        <w:t>Требования</w:t>
      </w:r>
      <w:r w:rsidRPr="000A4F9D">
        <w:rPr>
          <w:b/>
          <w:spacing w:val="-6"/>
          <w:sz w:val="28"/>
          <w:szCs w:val="28"/>
        </w:rPr>
        <w:t xml:space="preserve"> </w:t>
      </w:r>
      <w:r w:rsidRPr="000A4F9D">
        <w:rPr>
          <w:b/>
          <w:sz w:val="28"/>
          <w:szCs w:val="28"/>
        </w:rPr>
        <w:t>к</w:t>
      </w:r>
      <w:r w:rsidRPr="000A4F9D">
        <w:rPr>
          <w:b/>
          <w:spacing w:val="-6"/>
          <w:sz w:val="28"/>
          <w:szCs w:val="28"/>
        </w:rPr>
        <w:t xml:space="preserve"> </w:t>
      </w:r>
      <w:r w:rsidRPr="000A4F9D">
        <w:rPr>
          <w:b/>
          <w:sz w:val="28"/>
          <w:szCs w:val="28"/>
        </w:rPr>
        <w:t>содержанию</w:t>
      </w:r>
      <w:r w:rsidRPr="000A4F9D">
        <w:rPr>
          <w:b/>
          <w:spacing w:val="-5"/>
          <w:sz w:val="28"/>
          <w:szCs w:val="28"/>
        </w:rPr>
        <w:t xml:space="preserve"> </w:t>
      </w:r>
      <w:r w:rsidRPr="000A4F9D">
        <w:rPr>
          <w:b/>
          <w:sz w:val="28"/>
          <w:szCs w:val="28"/>
        </w:rPr>
        <w:t>КОД.</w:t>
      </w:r>
      <w:r w:rsidRPr="000A4F9D">
        <w:rPr>
          <w:b/>
          <w:spacing w:val="-6"/>
          <w:sz w:val="28"/>
          <w:szCs w:val="28"/>
        </w:rPr>
        <w:t xml:space="preserve"> </w:t>
      </w:r>
      <w:r w:rsidRPr="000A4F9D">
        <w:rPr>
          <w:sz w:val="28"/>
          <w:szCs w:val="28"/>
        </w:rPr>
        <w:t>Единое</w:t>
      </w:r>
      <w:r w:rsidRPr="000A4F9D">
        <w:rPr>
          <w:spacing w:val="-6"/>
          <w:sz w:val="28"/>
          <w:szCs w:val="28"/>
        </w:rPr>
        <w:t xml:space="preserve"> </w:t>
      </w:r>
      <w:r w:rsidRPr="000A4F9D">
        <w:rPr>
          <w:sz w:val="28"/>
          <w:szCs w:val="28"/>
        </w:rPr>
        <w:t>базовое</w:t>
      </w:r>
      <w:r w:rsidRPr="000A4F9D">
        <w:rPr>
          <w:spacing w:val="-4"/>
          <w:sz w:val="28"/>
          <w:szCs w:val="28"/>
        </w:rPr>
        <w:t xml:space="preserve"> </w:t>
      </w:r>
      <w:r w:rsidRPr="000A4F9D">
        <w:rPr>
          <w:sz w:val="28"/>
          <w:szCs w:val="28"/>
        </w:rPr>
        <w:t>ядро</w:t>
      </w:r>
      <w:r w:rsidRPr="000A4F9D">
        <w:rPr>
          <w:spacing w:val="-4"/>
          <w:sz w:val="28"/>
          <w:szCs w:val="28"/>
        </w:rPr>
        <w:t xml:space="preserve"> </w:t>
      </w:r>
      <w:r w:rsidRPr="000A4F9D">
        <w:rPr>
          <w:sz w:val="28"/>
          <w:szCs w:val="28"/>
        </w:rPr>
        <w:t>содержания</w:t>
      </w:r>
      <w:r w:rsidRPr="000A4F9D">
        <w:rPr>
          <w:spacing w:val="-4"/>
          <w:sz w:val="28"/>
          <w:szCs w:val="28"/>
        </w:rPr>
        <w:t xml:space="preserve"> </w:t>
      </w:r>
      <w:r w:rsidRPr="000A4F9D">
        <w:rPr>
          <w:sz w:val="28"/>
          <w:szCs w:val="28"/>
        </w:rPr>
        <w:t>КОД</w:t>
      </w:r>
      <w:r w:rsidRPr="000A4F9D">
        <w:rPr>
          <w:spacing w:val="-5"/>
          <w:sz w:val="28"/>
          <w:szCs w:val="28"/>
        </w:rPr>
        <w:t xml:space="preserve"> </w:t>
      </w:r>
      <w:r w:rsidRPr="000A4F9D">
        <w:rPr>
          <w:sz w:val="28"/>
          <w:szCs w:val="28"/>
        </w:rPr>
        <w:t>сформировано</w:t>
      </w:r>
      <w:r w:rsidRPr="000A4F9D">
        <w:rPr>
          <w:spacing w:val="-5"/>
          <w:sz w:val="28"/>
          <w:szCs w:val="28"/>
        </w:rPr>
        <w:t xml:space="preserve"> </w:t>
      </w:r>
      <w:r w:rsidRPr="000A4F9D">
        <w:rPr>
          <w:sz w:val="28"/>
          <w:szCs w:val="28"/>
        </w:rPr>
        <w:t>на</w:t>
      </w:r>
      <w:r w:rsidRPr="000A4F9D">
        <w:rPr>
          <w:spacing w:val="-5"/>
          <w:sz w:val="28"/>
          <w:szCs w:val="28"/>
        </w:rPr>
        <w:t xml:space="preserve"> </w:t>
      </w:r>
      <w:r w:rsidRPr="000A4F9D">
        <w:rPr>
          <w:sz w:val="28"/>
          <w:szCs w:val="28"/>
        </w:rPr>
        <w:t>основе вида деятельности (вида профессиональной деятельности) в соответствии с ФГОС СПО и является общей содержательной основой заданий ДЭ вне зависимости от вида аттестации и уровня ДЭ.</w:t>
      </w:r>
    </w:p>
    <w:p w14:paraId="70248BD5" w14:textId="77777777" w:rsidR="002B4F87" w:rsidRPr="000A4F9D" w:rsidRDefault="002B4F87" w:rsidP="002B4F87">
      <w:pPr>
        <w:spacing w:line="360" w:lineRule="auto"/>
        <w:ind w:left="2" w:right="135" w:firstLine="707"/>
        <w:jc w:val="both"/>
        <w:rPr>
          <w:sz w:val="13"/>
          <w:szCs w:val="28"/>
        </w:rPr>
      </w:pPr>
    </w:p>
    <w:p w14:paraId="4F431E64" w14:textId="77777777" w:rsidR="000A4F9D" w:rsidRDefault="000A4F9D" w:rsidP="00DA57C7">
      <w:pPr>
        <w:rPr>
          <w:sz w:val="13"/>
          <w:szCs w:val="28"/>
        </w:rPr>
      </w:pPr>
    </w:p>
    <w:tbl>
      <w:tblPr>
        <w:tblStyle w:val="TableNormal"/>
        <w:tblW w:w="9481" w:type="dxa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5"/>
        <w:gridCol w:w="3261"/>
        <w:gridCol w:w="3685"/>
      </w:tblGrid>
      <w:tr w:rsidR="00735B90" w14:paraId="0907D79E" w14:textId="77777777" w:rsidTr="00FB0156">
        <w:trPr>
          <w:trHeight w:val="827"/>
        </w:trPr>
        <w:tc>
          <w:tcPr>
            <w:tcW w:w="2535" w:type="dxa"/>
            <w:shd w:val="clear" w:color="auto" w:fill="DEEBF6"/>
          </w:tcPr>
          <w:p w14:paraId="4CC2790C" w14:textId="77777777" w:rsidR="00735B90" w:rsidRPr="00735B90" w:rsidRDefault="00735B90" w:rsidP="00735B90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 w:rsidRPr="00735B90">
              <w:rPr>
                <w:b/>
                <w:sz w:val="24"/>
                <w:lang w:val="ru-RU"/>
              </w:rPr>
              <w:t>Вид</w:t>
            </w:r>
            <w:r w:rsidRPr="00735B9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735B90">
              <w:rPr>
                <w:b/>
                <w:sz w:val="24"/>
                <w:lang w:val="ru-RU"/>
              </w:rPr>
              <w:t>деятельности</w:t>
            </w:r>
            <w:r w:rsidRPr="00735B9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735B90">
              <w:rPr>
                <w:b/>
                <w:sz w:val="24"/>
                <w:lang w:val="ru-RU"/>
              </w:rPr>
              <w:t>/</w:t>
            </w:r>
            <w:r w:rsidRPr="00735B9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735B90">
              <w:rPr>
                <w:b/>
                <w:sz w:val="24"/>
                <w:lang w:val="ru-RU"/>
              </w:rPr>
              <w:t xml:space="preserve">Вид </w:t>
            </w:r>
            <w:r w:rsidRPr="00735B90">
              <w:rPr>
                <w:b/>
                <w:spacing w:val="-2"/>
                <w:sz w:val="24"/>
                <w:lang w:val="ru-RU"/>
              </w:rPr>
              <w:t>профессиональной</w:t>
            </w:r>
          </w:p>
          <w:p w14:paraId="5BAAB160" w14:textId="77777777" w:rsidR="00735B90" w:rsidRPr="00735B90" w:rsidRDefault="00735B90" w:rsidP="00735B90">
            <w:pPr>
              <w:pStyle w:val="TableParagraph"/>
              <w:spacing w:line="257" w:lineRule="exact"/>
              <w:ind w:left="8" w:right="4"/>
              <w:jc w:val="center"/>
              <w:rPr>
                <w:b/>
                <w:sz w:val="24"/>
                <w:lang w:val="ru-RU"/>
              </w:rPr>
            </w:pPr>
            <w:r w:rsidRPr="00735B90">
              <w:rPr>
                <w:b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3261" w:type="dxa"/>
            <w:shd w:val="clear" w:color="auto" w:fill="DEEBF6"/>
          </w:tcPr>
          <w:p w14:paraId="3E639EEB" w14:textId="77777777" w:rsidR="00735B90" w:rsidRDefault="00735B90" w:rsidP="00735B90">
            <w:pPr>
              <w:pStyle w:val="TableParagraph"/>
              <w:spacing w:before="138"/>
              <w:ind w:left="1136" w:right="264" w:hanging="86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Перечень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оцениваемых</w:t>
            </w:r>
            <w:proofErr w:type="spellEnd"/>
            <w:r>
              <w:rPr>
                <w:b/>
                <w:sz w:val="24"/>
              </w:rPr>
              <w:t xml:space="preserve"> ОК, ПК</w:t>
            </w:r>
          </w:p>
        </w:tc>
        <w:tc>
          <w:tcPr>
            <w:tcW w:w="3685" w:type="dxa"/>
            <w:shd w:val="clear" w:color="auto" w:fill="DEEBF6"/>
          </w:tcPr>
          <w:p w14:paraId="0ED47E8E" w14:textId="77777777" w:rsidR="00735B90" w:rsidRPr="00735B90" w:rsidRDefault="00735B90" w:rsidP="00735B90">
            <w:pPr>
              <w:pStyle w:val="TableParagraph"/>
              <w:spacing w:line="276" w:lineRule="exact"/>
              <w:ind w:left="152" w:right="143"/>
              <w:jc w:val="center"/>
              <w:rPr>
                <w:b/>
                <w:sz w:val="24"/>
                <w:lang w:val="ru-RU"/>
              </w:rPr>
            </w:pPr>
            <w:r w:rsidRPr="00735B90">
              <w:rPr>
                <w:b/>
                <w:sz w:val="24"/>
                <w:lang w:val="ru-RU"/>
              </w:rPr>
              <w:t>Перечень</w:t>
            </w:r>
            <w:r w:rsidRPr="00735B9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b/>
                <w:sz w:val="24"/>
                <w:lang w:val="ru-RU"/>
              </w:rPr>
              <w:t>оцениваемых умений, навыков (практического опыта)</w:t>
            </w:r>
          </w:p>
        </w:tc>
      </w:tr>
      <w:tr w:rsidR="00735B90" w14:paraId="1F27D14D" w14:textId="77777777" w:rsidTr="00FB0156">
        <w:trPr>
          <w:trHeight w:val="828"/>
        </w:trPr>
        <w:tc>
          <w:tcPr>
            <w:tcW w:w="2535" w:type="dxa"/>
            <w:vMerge w:val="restart"/>
          </w:tcPr>
          <w:p w14:paraId="0CE78D90" w14:textId="77777777" w:rsidR="00735B90" w:rsidRDefault="00735B90" w:rsidP="009203A0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pacing w:val="-2"/>
                <w:sz w:val="24"/>
              </w:rPr>
              <w:t>Правоприменительная деятельность</w:t>
            </w:r>
          </w:p>
        </w:tc>
        <w:tc>
          <w:tcPr>
            <w:tcW w:w="3261" w:type="dxa"/>
            <w:vMerge w:val="restart"/>
          </w:tcPr>
          <w:p w14:paraId="2A2E7387" w14:textId="77777777" w:rsidR="00735B90" w:rsidRPr="00735B90" w:rsidRDefault="00735B90" w:rsidP="009203A0">
            <w:pPr>
              <w:pStyle w:val="TableParagraph"/>
              <w:tabs>
                <w:tab w:val="left" w:pos="1549"/>
              </w:tabs>
              <w:ind w:left="107" w:right="98"/>
              <w:rPr>
                <w:sz w:val="24"/>
                <w:lang w:val="ru-RU"/>
              </w:rPr>
            </w:pPr>
            <w:r w:rsidRPr="00735B90">
              <w:rPr>
                <w:spacing w:val="-4"/>
                <w:sz w:val="24"/>
                <w:lang w:val="ru-RU"/>
              </w:rPr>
              <w:t>ПК.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Осуществлять профессиональное</w:t>
            </w:r>
          </w:p>
          <w:p w14:paraId="5312CDF2" w14:textId="77777777" w:rsidR="00735B90" w:rsidRPr="00735B90" w:rsidRDefault="00735B90" w:rsidP="009203A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>толкование</w:t>
            </w:r>
            <w:r w:rsidRPr="00735B90">
              <w:rPr>
                <w:spacing w:val="-4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норм</w:t>
            </w:r>
            <w:r w:rsidRPr="00735B90">
              <w:rPr>
                <w:spacing w:val="-2"/>
                <w:sz w:val="24"/>
                <w:lang w:val="ru-RU"/>
              </w:rPr>
              <w:t xml:space="preserve"> права</w:t>
            </w:r>
          </w:p>
        </w:tc>
        <w:tc>
          <w:tcPr>
            <w:tcW w:w="3685" w:type="dxa"/>
          </w:tcPr>
          <w:p w14:paraId="137396D5" w14:textId="77777777" w:rsidR="00735B90" w:rsidRPr="00735B90" w:rsidRDefault="00735B90" w:rsidP="009203A0">
            <w:pPr>
              <w:pStyle w:val="TableParagraph"/>
              <w:tabs>
                <w:tab w:val="left" w:pos="2030"/>
              </w:tabs>
              <w:spacing w:line="275" w:lineRule="exact"/>
              <w:ind w:left="104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Умение: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анализировать,</w:t>
            </w:r>
          </w:p>
          <w:p w14:paraId="546E1BA8" w14:textId="77777777" w:rsidR="00735B90" w:rsidRPr="00735B90" w:rsidRDefault="00735B90" w:rsidP="009203A0">
            <w:pPr>
              <w:pStyle w:val="TableParagraph"/>
              <w:spacing w:line="270" w:lineRule="atLeast"/>
              <w:ind w:left="104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>толковать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и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правильно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применять правовые нормы</w:t>
            </w:r>
          </w:p>
        </w:tc>
      </w:tr>
      <w:tr w:rsidR="00735B90" w14:paraId="3280C72A" w14:textId="77777777" w:rsidTr="00FB0156">
        <w:trPr>
          <w:trHeight w:val="1655"/>
        </w:trPr>
        <w:tc>
          <w:tcPr>
            <w:tcW w:w="2535" w:type="dxa"/>
            <w:vMerge/>
            <w:tcBorders>
              <w:top w:val="nil"/>
            </w:tcBorders>
          </w:tcPr>
          <w:p w14:paraId="55954592" w14:textId="77777777" w:rsidR="00735B90" w:rsidRPr="00735B90" w:rsidRDefault="00735B90" w:rsidP="009203A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5A9AE0A2" w14:textId="77777777" w:rsidR="00735B90" w:rsidRPr="00735B90" w:rsidRDefault="00735B90" w:rsidP="009203A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5" w:type="dxa"/>
          </w:tcPr>
          <w:p w14:paraId="02A88497" w14:textId="77777777" w:rsidR="00735B90" w:rsidRPr="00735B90" w:rsidRDefault="00735B90" w:rsidP="009203A0">
            <w:pPr>
              <w:pStyle w:val="TableParagraph"/>
              <w:tabs>
                <w:tab w:val="left" w:pos="1836"/>
              </w:tabs>
              <w:ind w:left="104" w:right="95"/>
              <w:jc w:val="both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Умение: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характеризовать, интерпретировать,</w:t>
            </w:r>
          </w:p>
          <w:p w14:paraId="15F35140" w14:textId="77777777" w:rsidR="00735B90" w:rsidRPr="00735B90" w:rsidRDefault="00735B90" w:rsidP="009203A0">
            <w:pPr>
              <w:pStyle w:val="TableParagraph"/>
              <w:tabs>
                <w:tab w:val="left" w:pos="2281"/>
              </w:tabs>
              <w:spacing w:line="270" w:lineRule="atLeast"/>
              <w:ind w:left="104" w:right="97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анализировать, сопоставлять и </w:t>
            </w:r>
            <w:r w:rsidRPr="00735B90">
              <w:rPr>
                <w:spacing w:val="-2"/>
                <w:sz w:val="24"/>
                <w:lang w:val="ru-RU"/>
              </w:rPr>
              <w:t>исследовать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особенности </w:t>
            </w:r>
            <w:r w:rsidRPr="00735B90">
              <w:rPr>
                <w:sz w:val="24"/>
                <w:lang w:val="ru-RU"/>
              </w:rPr>
              <w:t xml:space="preserve">правового статуса субъектов </w:t>
            </w:r>
            <w:r w:rsidRPr="00735B90">
              <w:rPr>
                <w:spacing w:val="-2"/>
                <w:sz w:val="24"/>
                <w:lang w:val="ru-RU"/>
              </w:rPr>
              <w:t>правоотношений</w:t>
            </w:r>
          </w:p>
        </w:tc>
      </w:tr>
      <w:tr w:rsidR="00735B90" w14:paraId="750DA127" w14:textId="77777777" w:rsidTr="00FB0156">
        <w:trPr>
          <w:trHeight w:val="828"/>
        </w:trPr>
        <w:tc>
          <w:tcPr>
            <w:tcW w:w="2535" w:type="dxa"/>
            <w:vMerge/>
            <w:tcBorders>
              <w:top w:val="nil"/>
            </w:tcBorders>
          </w:tcPr>
          <w:p w14:paraId="1165689B" w14:textId="77777777" w:rsidR="00735B90" w:rsidRPr="00735B90" w:rsidRDefault="00735B90" w:rsidP="009203A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1" w:type="dxa"/>
            <w:vMerge w:val="restart"/>
          </w:tcPr>
          <w:p w14:paraId="7A6ACDAF" w14:textId="77777777" w:rsidR="00735B90" w:rsidRPr="00735B90" w:rsidRDefault="00735B90" w:rsidP="009203A0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ПК. Применять нормы права для решения задач в </w:t>
            </w:r>
            <w:r w:rsidRPr="00735B90">
              <w:rPr>
                <w:spacing w:val="-2"/>
                <w:sz w:val="24"/>
                <w:lang w:val="ru-RU"/>
              </w:rPr>
              <w:t>профессиональной</w:t>
            </w:r>
          </w:p>
          <w:p w14:paraId="6E61A86F" w14:textId="77777777" w:rsidR="00735B90" w:rsidRDefault="00735B90" w:rsidP="009203A0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3685" w:type="dxa"/>
          </w:tcPr>
          <w:p w14:paraId="33879FE3" w14:textId="77777777" w:rsidR="00735B90" w:rsidRPr="00735B90" w:rsidRDefault="00735B90" w:rsidP="009203A0">
            <w:pPr>
              <w:pStyle w:val="TableParagraph"/>
              <w:tabs>
                <w:tab w:val="left" w:pos="2297"/>
              </w:tabs>
              <w:spacing w:line="276" w:lineRule="exact"/>
              <w:ind w:left="104" w:right="98"/>
              <w:jc w:val="both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Умение: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оперировать </w:t>
            </w:r>
            <w:r w:rsidRPr="00735B90">
              <w:rPr>
                <w:sz w:val="24"/>
                <w:lang w:val="ru-RU"/>
              </w:rPr>
              <w:t xml:space="preserve">юридическими понятиями и </w:t>
            </w:r>
            <w:r w:rsidRPr="00735B90">
              <w:rPr>
                <w:spacing w:val="-2"/>
                <w:sz w:val="24"/>
                <w:lang w:val="ru-RU"/>
              </w:rPr>
              <w:t>категориями</w:t>
            </w:r>
          </w:p>
        </w:tc>
      </w:tr>
      <w:tr w:rsidR="00735B90" w14:paraId="3FD9B2A4" w14:textId="77777777" w:rsidTr="00FB0156">
        <w:trPr>
          <w:trHeight w:val="1103"/>
        </w:trPr>
        <w:tc>
          <w:tcPr>
            <w:tcW w:w="2535" w:type="dxa"/>
            <w:vMerge/>
            <w:tcBorders>
              <w:top w:val="nil"/>
            </w:tcBorders>
          </w:tcPr>
          <w:p w14:paraId="26EC3F45" w14:textId="77777777" w:rsidR="00735B90" w:rsidRPr="00735B90" w:rsidRDefault="00735B90" w:rsidP="009203A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5043F556" w14:textId="77777777" w:rsidR="00735B90" w:rsidRPr="00735B90" w:rsidRDefault="00735B90" w:rsidP="009203A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5" w:type="dxa"/>
          </w:tcPr>
          <w:p w14:paraId="5A27B1B7" w14:textId="77777777" w:rsidR="00735B90" w:rsidRPr="00735B90" w:rsidRDefault="00735B90" w:rsidP="009203A0">
            <w:pPr>
              <w:pStyle w:val="TableParagraph"/>
              <w:tabs>
                <w:tab w:val="left" w:pos="2088"/>
                <w:tab w:val="left" w:pos="2136"/>
                <w:tab w:val="left" w:pos="3446"/>
              </w:tabs>
              <w:spacing w:line="276" w:lineRule="exact"/>
              <w:ind w:left="104" w:right="97"/>
              <w:jc w:val="both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Умение: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анализировать юридические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факты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10"/>
                <w:sz w:val="24"/>
                <w:lang w:val="ru-RU"/>
              </w:rPr>
              <w:t xml:space="preserve">и </w:t>
            </w:r>
            <w:r w:rsidRPr="00735B90">
              <w:rPr>
                <w:sz w:val="24"/>
                <w:lang w:val="ru-RU"/>
              </w:rPr>
              <w:t xml:space="preserve">возникающие в связи с ними </w:t>
            </w:r>
            <w:r w:rsidRPr="00735B90">
              <w:rPr>
                <w:spacing w:val="-2"/>
                <w:sz w:val="24"/>
                <w:lang w:val="ru-RU"/>
              </w:rPr>
              <w:t>правоотношения</w:t>
            </w:r>
          </w:p>
        </w:tc>
      </w:tr>
      <w:tr w:rsidR="00735B90" w14:paraId="6CAECECF" w14:textId="77777777" w:rsidTr="00FB0156">
        <w:trPr>
          <w:trHeight w:val="1379"/>
        </w:trPr>
        <w:tc>
          <w:tcPr>
            <w:tcW w:w="2535" w:type="dxa"/>
            <w:vMerge/>
            <w:tcBorders>
              <w:top w:val="nil"/>
            </w:tcBorders>
          </w:tcPr>
          <w:p w14:paraId="1DA70C68" w14:textId="77777777" w:rsidR="00735B90" w:rsidRPr="00735B90" w:rsidRDefault="00735B90" w:rsidP="009203A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1" w:type="dxa"/>
            <w:vMerge w:val="restart"/>
          </w:tcPr>
          <w:p w14:paraId="1CB215D8" w14:textId="77777777" w:rsidR="00735B90" w:rsidRPr="00735B90" w:rsidRDefault="00735B90" w:rsidP="009203A0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ПК. Владеть навыками подготовки юридических документов, в том числе с </w:t>
            </w:r>
            <w:r w:rsidRPr="00735B90">
              <w:rPr>
                <w:spacing w:val="-2"/>
                <w:sz w:val="24"/>
                <w:lang w:val="ru-RU"/>
              </w:rPr>
              <w:t>использованием</w:t>
            </w:r>
          </w:p>
          <w:p w14:paraId="2C93A88E" w14:textId="76FCB018" w:rsidR="00735B90" w:rsidRPr="00735B90" w:rsidRDefault="00735B90" w:rsidP="009203A0">
            <w:pPr>
              <w:pStyle w:val="TableParagraph"/>
              <w:spacing w:before="1"/>
              <w:ind w:left="107" w:right="264"/>
              <w:rPr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информационных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технологий</w:t>
            </w:r>
            <w:proofErr w:type="spellEnd"/>
          </w:p>
        </w:tc>
        <w:tc>
          <w:tcPr>
            <w:tcW w:w="3685" w:type="dxa"/>
            <w:vMerge w:val="restart"/>
          </w:tcPr>
          <w:p w14:paraId="37B620F5" w14:textId="77777777" w:rsidR="00735B90" w:rsidRPr="00735B90" w:rsidRDefault="00735B90" w:rsidP="009203A0">
            <w:pPr>
              <w:pStyle w:val="TableParagraph"/>
              <w:ind w:left="104" w:right="96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>Умение: применять современные информационные</w:t>
            </w:r>
            <w:r w:rsidRPr="00735B90">
              <w:rPr>
                <w:spacing w:val="-14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технологии</w:t>
            </w:r>
            <w:r w:rsidRPr="00735B90">
              <w:rPr>
                <w:spacing w:val="-13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для поиска</w:t>
            </w:r>
            <w:r w:rsidRPr="00735B90">
              <w:rPr>
                <w:spacing w:val="42"/>
                <w:sz w:val="24"/>
                <w:lang w:val="ru-RU"/>
              </w:rPr>
              <w:t xml:space="preserve">  </w:t>
            </w:r>
            <w:r w:rsidRPr="00735B90">
              <w:rPr>
                <w:sz w:val="24"/>
                <w:lang w:val="ru-RU"/>
              </w:rPr>
              <w:t>и</w:t>
            </w:r>
            <w:r w:rsidRPr="00735B90">
              <w:rPr>
                <w:spacing w:val="43"/>
                <w:sz w:val="24"/>
                <w:lang w:val="ru-RU"/>
              </w:rPr>
              <w:t xml:space="preserve">  </w:t>
            </w:r>
            <w:r w:rsidRPr="00735B90">
              <w:rPr>
                <w:sz w:val="24"/>
                <w:lang w:val="ru-RU"/>
              </w:rPr>
              <w:t>обработки</w:t>
            </w:r>
            <w:r w:rsidRPr="00735B90">
              <w:rPr>
                <w:spacing w:val="43"/>
                <w:sz w:val="24"/>
                <w:lang w:val="ru-RU"/>
              </w:rPr>
              <w:t xml:space="preserve">  </w:t>
            </w:r>
            <w:r w:rsidRPr="00735B90">
              <w:rPr>
                <w:spacing w:val="-2"/>
                <w:sz w:val="24"/>
                <w:lang w:val="ru-RU"/>
              </w:rPr>
              <w:t>правовой</w:t>
            </w:r>
          </w:p>
          <w:p w14:paraId="3F3A9C3D" w14:textId="77777777" w:rsidR="00735B90" w:rsidRPr="00735B90" w:rsidRDefault="00735B90" w:rsidP="009203A0">
            <w:pPr>
              <w:pStyle w:val="TableParagraph"/>
              <w:spacing w:line="270" w:lineRule="atLeast"/>
              <w:ind w:left="104" w:right="96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>информации и оформления юридических документов</w:t>
            </w:r>
          </w:p>
          <w:p w14:paraId="46889A57" w14:textId="77777777" w:rsidR="00735B90" w:rsidRPr="00735B90" w:rsidRDefault="00735B90" w:rsidP="009203A0">
            <w:pPr>
              <w:pStyle w:val="TableParagraph"/>
              <w:spacing w:before="1"/>
              <w:ind w:left="104" w:right="95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Навык: подготовки юридических документов, в том числе с </w:t>
            </w:r>
            <w:r w:rsidRPr="00735B90">
              <w:rPr>
                <w:spacing w:val="-2"/>
                <w:sz w:val="24"/>
                <w:lang w:val="ru-RU"/>
              </w:rPr>
              <w:t>использованием</w:t>
            </w:r>
          </w:p>
          <w:p w14:paraId="611B3AE2" w14:textId="0195CEB5" w:rsidR="00735B90" w:rsidRPr="00735B90" w:rsidRDefault="00735B90" w:rsidP="009203A0">
            <w:pPr>
              <w:pStyle w:val="TableParagraph"/>
              <w:spacing w:before="1" w:line="257" w:lineRule="exact"/>
              <w:ind w:left="104"/>
              <w:jc w:val="both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информационных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технологий</w:t>
            </w:r>
            <w:proofErr w:type="spellEnd"/>
          </w:p>
        </w:tc>
      </w:tr>
      <w:tr w:rsidR="00735B90" w14:paraId="2F8B323E" w14:textId="77777777" w:rsidTr="00FB0156">
        <w:trPr>
          <w:trHeight w:val="1106"/>
        </w:trPr>
        <w:tc>
          <w:tcPr>
            <w:tcW w:w="2535" w:type="dxa"/>
            <w:vMerge w:val="restart"/>
          </w:tcPr>
          <w:p w14:paraId="0940CBD2" w14:textId="77777777" w:rsidR="00735B90" w:rsidRPr="00735B90" w:rsidRDefault="00735B90" w:rsidP="009203A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1" w:type="dxa"/>
            <w:vMerge/>
          </w:tcPr>
          <w:p w14:paraId="15D7EB11" w14:textId="34903E48" w:rsidR="00735B90" w:rsidRDefault="00735B90" w:rsidP="009203A0">
            <w:pPr>
              <w:pStyle w:val="TableParagraph"/>
              <w:spacing w:before="1"/>
              <w:ind w:left="107" w:right="264"/>
              <w:rPr>
                <w:sz w:val="24"/>
              </w:rPr>
            </w:pPr>
          </w:p>
        </w:tc>
        <w:tc>
          <w:tcPr>
            <w:tcW w:w="3685" w:type="dxa"/>
            <w:vMerge/>
          </w:tcPr>
          <w:p w14:paraId="1A043C54" w14:textId="51E0FC44" w:rsidR="00735B90" w:rsidRDefault="00735B90" w:rsidP="009203A0">
            <w:pPr>
              <w:pStyle w:val="TableParagraph"/>
              <w:spacing w:before="1" w:line="257" w:lineRule="exact"/>
              <w:ind w:left="104"/>
              <w:jc w:val="both"/>
              <w:rPr>
                <w:sz w:val="24"/>
              </w:rPr>
            </w:pPr>
          </w:p>
        </w:tc>
      </w:tr>
      <w:tr w:rsidR="00735B90" w14:paraId="68CB8847" w14:textId="77777777" w:rsidTr="00FB0156">
        <w:trPr>
          <w:trHeight w:val="2208"/>
        </w:trPr>
        <w:tc>
          <w:tcPr>
            <w:tcW w:w="2535" w:type="dxa"/>
            <w:vMerge/>
            <w:tcBorders>
              <w:top w:val="nil"/>
            </w:tcBorders>
          </w:tcPr>
          <w:p w14:paraId="0A133231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</w:tcPr>
          <w:p w14:paraId="1D794816" w14:textId="77777777" w:rsidR="00735B90" w:rsidRPr="00735B90" w:rsidRDefault="00735B90" w:rsidP="009203A0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>ОК.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Осуществлять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устную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 xml:space="preserve">и </w:t>
            </w:r>
            <w:r w:rsidRPr="00735B90">
              <w:rPr>
                <w:spacing w:val="-2"/>
                <w:sz w:val="24"/>
                <w:lang w:val="ru-RU"/>
              </w:rPr>
              <w:t>письменную</w:t>
            </w:r>
          </w:p>
          <w:p w14:paraId="50CF3601" w14:textId="77777777" w:rsidR="00735B90" w:rsidRPr="00735B90" w:rsidRDefault="00735B90" w:rsidP="009203A0">
            <w:pPr>
              <w:pStyle w:val="TableParagraph"/>
              <w:tabs>
                <w:tab w:val="left" w:pos="1609"/>
                <w:tab w:val="left" w:pos="2772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коммуникацию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6"/>
                <w:sz w:val="24"/>
                <w:lang w:val="ru-RU"/>
              </w:rPr>
              <w:t xml:space="preserve">на </w:t>
            </w:r>
            <w:r w:rsidRPr="00735B90">
              <w:rPr>
                <w:sz w:val="24"/>
                <w:lang w:val="ru-RU"/>
              </w:rPr>
              <w:t xml:space="preserve">государственном языке Российской Федерации с </w:t>
            </w:r>
            <w:r w:rsidRPr="00735B90">
              <w:rPr>
                <w:spacing w:val="-2"/>
                <w:sz w:val="24"/>
                <w:lang w:val="ru-RU"/>
              </w:rPr>
              <w:t>учетом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особенностей </w:t>
            </w:r>
            <w:r w:rsidRPr="00735B90">
              <w:rPr>
                <w:sz w:val="24"/>
                <w:lang w:val="ru-RU"/>
              </w:rPr>
              <w:t>социального</w:t>
            </w:r>
            <w:r w:rsidRPr="00735B90">
              <w:rPr>
                <w:spacing w:val="40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и</w:t>
            </w:r>
            <w:r w:rsidRPr="00735B90">
              <w:rPr>
                <w:spacing w:val="41"/>
                <w:sz w:val="24"/>
                <w:lang w:val="ru-RU"/>
              </w:rPr>
              <w:t xml:space="preserve"> </w:t>
            </w:r>
            <w:r w:rsidRPr="00735B90">
              <w:rPr>
                <w:spacing w:val="-2"/>
                <w:sz w:val="24"/>
                <w:lang w:val="ru-RU"/>
              </w:rPr>
              <w:t>культурного</w:t>
            </w:r>
          </w:p>
          <w:p w14:paraId="38579F2D" w14:textId="77777777" w:rsidR="00735B90" w:rsidRDefault="00735B90" w:rsidP="009203A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контекста</w:t>
            </w:r>
            <w:proofErr w:type="spellEnd"/>
          </w:p>
        </w:tc>
        <w:tc>
          <w:tcPr>
            <w:tcW w:w="3685" w:type="dxa"/>
          </w:tcPr>
          <w:p w14:paraId="148260E2" w14:textId="77777777" w:rsidR="00735B90" w:rsidRPr="00735B90" w:rsidRDefault="00735B90" w:rsidP="009203A0">
            <w:pPr>
              <w:pStyle w:val="TableParagraph"/>
              <w:tabs>
                <w:tab w:val="left" w:pos="2926"/>
              </w:tabs>
              <w:ind w:left="104" w:right="94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Умение: грамотно излагать свои </w:t>
            </w:r>
            <w:r w:rsidRPr="00735B90">
              <w:rPr>
                <w:spacing w:val="-2"/>
                <w:sz w:val="24"/>
                <w:lang w:val="ru-RU"/>
              </w:rPr>
              <w:t>мысли</w:t>
            </w:r>
            <w:r w:rsidRPr="00735B90">
              <w:rPr>
                <w:spacing w:val="-10"/>
                <w:sz w:val="24"/>
                <w:lang w:val="ru-RU"/>
              </w:rPr>
              <w:t xml:space="preserve"> </w:t>
            </w:r>
            <w:r w:rsidRPr="00735B90">
              <w:rPr>
                <w:spacing w:val="-2"/>
                <w:sz w:val="24"/>
                <w:lang w:val="ru-RU"/>
              </w:rPr>
              <w:t>и</w:t>
            </w:r>
            <w:r w:rsidRPr="00735B90">
              <w:rPr>
                <w:spacing w:val="-10"/>
                <w:sz w:val="24"/>
                <w:lang w:val="ru-RU"/>
              </w:rPr>
              <w:t xml:space="preserve"> </w:t>
            </w:r>
            <w:r w:rsidRPr="00735B90">
              <w:rPr>
                <w:spacing w:val="-2"/>
                <w:sz w:val="24"/>
                <w:lang w:val="ru-RU"/>
              </w:rPr>
              <w:t>оформлять</w:t>
            </w:r>
            <w:r w:rsidRPr="00735B90">
              <w:rPr>
                <w:spacing w:val="-10"/>
                <w:sz w:val="24"/>
                <w:lang w:val="ru-RU"/>
              </w:rPr>
              <w:t xml:space="preserve"> </w:t>
            </w:r>
            <w:r w:rsidRPr="00735B90">
              <w:rPr>
                <w:spacing w:val="-2"/>
                <w:sz w:val="24"/>
                <w:lang w:val="ru-RU"/>
              </w:rPr>
              <w:t>документы</w:t>
            </w:r>
            <w:r w:rsidRPr="00735B90">
              <w:rPr>
                <w:spacing w:val="-11"/>
                <w:sz w:val="24"/>
                <w:lang w:val="ru-RU"/>
              </w:rPr>
              <w:t xml:space="preserve"> </w:t>
            </w:r>
            <w:r w:rsidRPr="00735B90">
              <w:rPr>
                <w:spacing w:val="-2"/>
                <w:sz w:val="24"/>
                <w:lang w:val="ru-RU"/>
              </w:rPr>
              <w:t xml:space="preserve">по </w:t>
            </w:r>
            <w:r w:rsidRPr="00735B90">
              <w:rPr>
                <w:sz w:val="24"/>
                <w:lang w:val="ru-RU"/>
              </w:rPr>
              <w:t xml:space="preserve">профессиональной тематике на </w:t>
            </w:r>
            <w:r w:rsidRPr="00735B90">
              <w:rPr>
                <w:spacing w:val="-2"/>
                <w:sz w:val="24"/>
                <w:lang w:val="ru-RU"/>
              </w:rPr>
              <w:t>государственном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языке, </w:t>
            </w:r>
            <w:r w:rsidRPr="00735B90">
              <w:rPr>
                <w:sz w:val="24"/>
                <w:lang w:val="ru-RU"/>
              </w:rPr>
              <w:t>проявлять толерантность в рабочем коллективе</w:t>
            </w:r>
          </w:p>
        </w:tc>
      </w:tr>
      <w:tr w:rsidR="00735B90" w14:paraId="41B33864" w14:textId="77777777" w:rsidTr="00FB0156">
        <w:trPr>
          <w:trHeight w:val="1379"/>
        </w:trPr>
        <w:tc>
          <w:tcPr>
            <w:tcW w:w="2535" w:type="dxa"/>
            <w:vMerge w:val="restart"/>
          </w:tcPr>
          <w:p w14:paraId="63380540" w14:textId="77777777" w:rsidR="00735B90" w:rsidRDefault="00735B90" w:rsidP="009203A0">
            <w:pPr>
              <w:pStyle w:val="TableParagraph"/>
              <w:ind w:left="107" w:right="2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Правоохранительная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деятельность</w:t>
            </w:r>
            <w:proofErr w:type="spellEnd"/>
          </w:p>
        </w:tc>
        <w:tc>
          <w:tcPr>
            <w:tcW w:w="3261" w:type="dxa"/>
          </w:tcPr>
          <w:p w14:paraId="772E52F2" w14:textId="77777777" w:rsidR="00735B90" w:rsidRPr="00735B90" w:rsidRDefault="00735B90" w:rsidP="009203A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>ПК.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Осуществлять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 xml:space="preserve">контроль </w:t>
            </w:r>
            <w:r w:rsidRPr="00735B90">
              <w:rPr>
                <w:spacing w:val="-2"/>
                <w:sz w:val="24"/>
                <w:lang w:val="ru-RU"/>
              </w:rPr>
              <w:t>соблюдения</w:t>
            </w:r>
          </w:p>
          <w:p w14:paraId="473100EE" w14:textId="77777777" w:rsidR="00735B90" w:rsidRPr="00735B90" w:rsidRDefault="00735B90" w:rsidP="009203A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законодательства</w:t>
            </w:r>
          </w:p>
          <w:p w14:paraId="3DFD7D68" w14:textId="77777777" w:rsidR="00735B90" w:rsidRPr="00735B90" w:rsidRDefault="00735B90" w:rsidP="009203A0">
            <w:pPr>
              <w:pStyle w:val="TableParagraph"/>
              <w:tabs>
                <w:tab w:val="left" w:pos="1874"/>
              </w:tabs>
              <w:spacing w:line="270" w:lineRule="atLeast"/>
              <w:ind w:left="107" w:right="99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Российской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Федерации </w:t>
            </w:r>
            <w:r w:rsidRPr="00735B90">
              <w:rPr>
                <w:sz w:val="24"/>
                <w:lang w:val="ru-RU"/>
              </w:rPr>
              <w:t>субъектами права</w:t>
            </w:r>
          </w:p>
        </w:tc>
        <w:tc>
          <w:tcPr>
            <w:tcW w:w="3685" w:type="dxa"/>
          </w:tcPr>
          <w:p w14:paraId="40C0DB8B" w14:textId="77777777" w:rsidR="00735B90" w:rsidRPr="00735B90" w:rsidRDefault="00735B90" w:rsidP="009203A0">
            <w:pPr>
              <w:pStyle w:val="TableParagraph"/>
              <w:tabs>
                <w:tab w:val="left" w:pos="1669"/>
                <w:tab w:val="left" w:pos="2554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Умение: ориентироваться в </w:t>
            </w:r>
            <w:r w:rsidRPr="00735B90">
              <w:rPr>
                <w:spacing w:val="-2"/>
                <w:sz w:val="24"/>
                <w:lang w:val="ru-RU"/>
              </w:rPr>
              <w:t>системе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10"/>
                <w:sz w:val="24"/>
                <w:lang w:val="ru-RU"/>
              </w:rPr>
              <w:t>и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структуре </w:t>
            </w:r>
            <w:r w:rsidRPr="00735B90">
              <w:rPr>
                <w:sz w:val="24"/>
                <w:lang w:val="ru-RU"/>
              </w:rPr>
              <w:t xml:space="preserve">правоохранительных и судебных </w:t>
            </w:r>
            <w:r w:rsidRPr="00735B90">
              <w:rPr>
                <w:spacing w:val="-2"/>
                <w:sz w:val="24"/>
                <w:lang w:val="ru-RU"/>
              </w:rPr>
              <w:t>органов</w:t>
            </w:r>
          </w:p>
        </w:tc>
      </w:tr>
      <w:tr w:rsidR="00735B90" w14:paraId="7077A8DA" w14:textId="77777777" w:rsidTr="00FB0156">
        <w:trPr>
          <w:trHeight w:val="2208"/>
        </w:trPr>
        <w:tc>
          <w:tcPr>
            <w:tcW w:w="2535" w:type="dxa"/>
            <w:vMerge/>
            <w:tcBorders>
              <w:top w:val="nil"/>
            </w:tcBorders>
          </w:tcPr>
          <w:p w14:paraId="13872674" w14:textId="77777777" w:rsidR="00735B90" w:rsidRPr="00735B90" w:rsidRDefault="00735B90" w:rsidP="009203A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1" w:type="dxa"/>
            <w:vMerge w:val="restart"/>
          </w:tcPr>
          <w:p w14:paraId="42DAE69D" w14:textId="77777777" w:rsidR="00735B90" w:rsidRPr="00735B90" w:rsidRDefault="00735B90" w:rsidP="009203A0">
            <w:pPr>
              <w:pStyle w:val="TableParagraph"/>
              <w:tabs>
                <w:tab w:val="left" w:pos="1244"/>
                <w:tab w:val="left" w:pos="2021"/>
              </w:tabs>
              <w:ind w:left="107" w:right="99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>ПК. Систематизировать нормативные правовые</w:t>
            </w:r>
            <w:r w:rsidRPr="00735B90">
              <w:rPr>
                <w:spacing w:val="40"/>
                <w:sz w:val="24"/>
                <w:lang w:val="ru-RU"/>
              </w:rPr>
              <w:t xml:space="preserve"> </w:t>
            </w:r>
            <w:r w:rsidRPr="00735B90">
              <w:rPr>
                <w:spacing w:val="-4"/>
                <w:sz w:val="24"/>
                <w:lang w:val="ru-RU"/>
              </w:rPr>
              <w:t>акты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10"/>
                <w:sz w:val="24"/>
                <w:lang w:val="ru-RU"/>
              </w:rPr>
              <w:t>и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обобщать правоприменительную</w:t>
            </w:r>
          </w:p>
          <w:p w14:paraId="62CDF0E5" w14:textId="77777777" w:rsidR="00735B90" w:rsidRPr="00735B90" w:rsidRDefault="00735B90" w:rsidP="009203A0">
            <w:pPr>
              <w:pStyle w:val="TableParagraph"/>
              <w:tabs>
                <w:tab w:val="left" w:pos="2880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практику по вопросам </w:t>
            </w:r>
            <w:r w:rsidRPr="00735B90">
              <w:rPr>
                <w:spacing w:val="-2"/>
                <w:sz w:val="24"/>
                <w:lang w:val="ru-RU"/>
              </w:rPr>
              <w:t>расследования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10"/>
                <w:sz w:val="24"/>
                <w:lang w:val="ru-RU"/>
              </w:rPr>
              <w:t xml:space="preserve">и </w:t>
            </w:r>
            <w:r w:rsidRPr="00735B90">
              <w:rPr>
                <w:spacing w:val="-2"/>
                <w:sz w:val="24"/>
                <w:lang w:val="ru-RU"/>
              </w:rPr>
              <w:t>предупреждения</w:t>
            </w:r>
          </w:p>
          <w:p w14:paraId="119F758F" w14:textId="77777777" w:rsidR="00735B90" w:rsidRDefault="00735B90" w:rsidP="009203A0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преступлений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иных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правонарушений</w:t>
            </w:r>
            <w:proofErr w:type="spellEnd"/>
          </w:p>
        </w:tc>
        <w:tc>
          <w:tcPr>
            <w:tcW w:w="3685" w:type="dxa"/>
          </w:tcPr>
          <w:p w14:paraId="2D6DA5CC" w14:textId="77777777" w:rsidR="00735B90" w:rsidRPr="00735B90" w:rsidRDefault="00735B90" w:rsidP="009203A0">
            <w:pPr>
              <w:pStyle w:val="TableParagraph"/>
              <w:tabs>
                <w:tab w:val="left" w:pos="1789"/>
                <w:tab w:val="left" w:pos="2088"/>
                <w:tab w:val="left" w:pos="2554"/>
              </w:tabs>
              <w:ind w:left="104" w:right="95"/>
              <w:jc w:val="both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Умение: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анализировать уголовное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10"/>
                <w:sz w:val="24"/>
                <w:lang w:val="ru-RU"/>
              </w:rPr>
              <w:t>и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уголовно- процессуальное</w:t>
            </w:r>
          </w:p>
          <w:p w14:paraId="627E5B73" w14:textId="77777777" w:rsidR="00735B90" w:rsidRPr="00735B90" w:rsidRDefault="00735B90" w:rsidP="009203A0">
            <w:pPr>
              <w:pStyle w:val="TableParagraph"/>
              <w:tabs>
                <w:tab w:val="left" w:pos="3025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законодательство, нормативные </w:t>
            </w:r>
            <w:r w:rsidRPr="00735B90">
              <w:rPr>
                <w:spacing w:val="-2"/>
                <w:sz w:val="24"/>
                <w:lang w:val="ru-RU"/>
              </w:rPr>
              <w:t>правовые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4"/>
                <w:sz w:val="24"/>
                <w:lang w:val="ru-RU"/>
              </w:rPr>
              <w:t>акты,</w:t>
            </w:r>
          </w:p>
          <w:p w14:paraId="24872A8A" w14:textId="77777777" w:rsidR="00735B90" w:rsidRPr="00735B90" w:rsidRDefault="00735B90" w:rsidP="009203A0">
            <w:pPr>
              <w:pStyle w:val="TableParagraph"/>
              <w:spacing w:line="270" w:lineRule="atLeast"/>
              <w:ind w:left="104" w:right="97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регламентирующие деятельность правоохранительных и судебных </w:t>
            </w:r>
            <w:r w:rsidRPr="00735B90">
              <w:rPr>
                <w:spacing w:val="-2"/>
                <w:sz w:val="24"/>
                <w:lang w:val="ru-RU"/>
              </w:rPr>
              <w:t>органов</w:t>
            </w:r>
          </w:p>
        </w:tc>
      </w:tr>
      <w:tr w:rsidR="00735B90" w14:paraId="744347E0" w14:textId="77777777" w:rsidTr="00FB0156">
        <w:trPr>
          <w:trHeight w:val="1380"/>
        </w:trPr>
        <w:tc>
          <w:tcPr>
            <w:tcW w:w="2535" w:type="dxa"/>
            <w:vMerge/>
            <w:tcBorders>
              <w:top w:val="nil"/>
            </w:tcBorders>
          </w:tcPr>
          <w:p w14:paraId="3995A04B" w14:textId="77777777" w:rsidR="00735B90" w:rsidRPr="00735B90" w:rsidRDefault="00735B90" w:rsidP="009203A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3C3322B5" w14:textId="77777777" w:rsidR="00735B90" w:rsidRPr="00735B90" w:rsidRDefault="00735B90" w:rsidP="009203A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5" w:type="dxa"/>
          </w:tcPr>
          <w:p w14:paraId="10C73BD8" w14:textId="77777777" w:rsidR="00735B90" w:rsidRPr="00735B90" w:rsidRDefault="00735B90" w:rsidP="009203A0">
            <w:pPr>
              <w:pStyle w:val="TableParagraph"/>
              <w:ind w:left="104" w:right="98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>Умение: пользоваться приемами толкования уголовного закона и применять нормы уголовного права</w:t>
            </w:r>
            <w:r w:rsidRPr="00735B90">
              <w:rPr>
                <w:spacing w:val="46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к</w:t>
            </w:r>
            <w:r w:rsidRPr="00735B90">
              <w:rPr>
                <w:spacing w:val="48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конкретным</w:t>
            </w:r>
            <w:r w:rsidRPr="00735B90">
              <w:rPr>
                <w:spacing w:val="48"/>
                <w:sz w:val="24"/>
                <w:lang w:val="ru-RU"/>
              </w:rPr>
              <w:t xml:space="preserve"> </w:t>
            </w:r>
            <w:r w:rsidRPr="00735B90">
              <w:rPr>
                <w:spacing w:val="-2"/>
                <w:sz w:val="24"/>
                <w:lang w:val="ru-RU"/>
              </w:rPr>
              <w:t>жизненным</w:t>
            </w:r>
          </w:p>
          <w:p w14:paraId="464F88E3" w14:textId="77777777" w:rsidR="00735B90" w:rsidRDefault="00735B90" w:rsidP="009203A0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ситуациям</w:t>
            </w:r>
            <w:proofErr w:type="spellEnd"/>
          </w:p>
        </w:tc>
      </w:tr>
      <w:tr w:rsidR="00735B90" w14:paraId="71F92073" w14:textId="77777777" w:rsidTr="00FB0156">
        <w:trPr>
          <w:trHeight w:val="2210"/>
        </w:trPr>
        <w:tc>
          <w:tcPr>
            <w:tcW w:w="2535" w:type="dxa"/>
            <w:vMerge w:val="restart"/>
          </w:tcPr>
          <w:p w14:paraId="54294D4B" w14:textId="77777777" w:rsidR="00735B90" w:rsidRDefault="00735B90" w:rsidP="009203A0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14:paraId="4F8705E5" w14:textId="77777777" w:rsidR="00735B90" w:rsidRPr="00735B90" w:rsidRDefault="00735B90" w:rsidP="009203A0">
            <w:pPr>
              <w:pStyle w:val="TableParagraph"/>
              <w:tabs>
                <w:tab w:val="left" w:pos="1198"/>
                <w:tab w:val="left" w:pos="1602"/>
                <w:tab w:val="left" w:pos="2122"/>
              </w:tabs>
              <w:spacing w:line="270" w:lineRule="atLeast"/>
              <w:ind w:left="107" w:right="96"/>
              <w:jc w:val="both"/>
              <w:rPr>
                <w:sz w:val="24"/>
                <w:lang w:val="ru-RU"/>
              </w:rPr>
            </w:pPr>
            <w:r w:rsidRPr="00735B90">
              <w:rPr>
                <w:spacing w:val="-4"/>
                <w:sz w:val="24"/>
                <w:lang w:val="ru-RU"/>
              </w:rPr>
              <w:t>ОК.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Использовать современные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средства </w:t>
            </w:r>
            <w:r w:rsidRPr="00735B90">
              <w:rPr>
                <w:sz w:val="24"/>
                <w:lang w:val="ru-RU"/>
              </w:rPr>
              <w:t>поиска, анализа и интерпретации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 xml:space="preserve">информации </w:t>
            </w:r>
            <w:r w:rsidRPr="00735B90">
              <w:rPr>
                <w:spacing w:val="-10"/>
                <w:sz w:val="24"/>
                <w:lang w:val="ru-RU"/>
              </w:rPr>
              <w:t>и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информационные </w:t>
            </w:r>
            <w:r w:rsidRPr="00735B90">
              <w:rPr>
                <w:sz w:val="24"/>
                <w:lang w:val="ru-RU"/>
              </w:rPr>
              <w:t>технологии</w:t>
            </w:r>
            <w:r w:rsidRPr="00735B90">
              <w:rPr>
                <w:spacing w:val="-14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для</w:t>
            </w:r>
            <w:r w:rsidRPr="00735B90">
              <w:rPr>
                <w:spacing w:val="-13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 xml:space="preserve">выполнения задач профессиональной </w:t>
            </w:r>
            <w:r w:rsidRPr="00735B90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3685" w:type="dxa"/>
          </w:tcPr>
          <w:p w14:paraId="09F9FF42" w14:textId="77777777" w:rsidR="00735B90" w:rsidRPr="00735B90" w:rsidRDefault="00735B90" w:rsidP="009203A0">
            <w:pPr>
              <w:pStyle w:val="TableParagraph"/>
              <w:tabs>
                <w:tab w:val="left" w:pos="2213"/>
              </w:tabs>
              <w:spacing w:before="1"/>
              <w:ind w:left="104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Умение: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использовать</w:t>
            </w:r>
          </w:p>
          <w:p w14:paraId="56C22B04" w14:textId="77777777" w:rsidR="00735B90" w:rsidRPr="00735B90" w:rsidRDefault="00735B90" w:rsidP="009203A0">
            <w:pPr>
              <w:pStyle w:val="TableParagraph"/>
              <w:tabs>
                <w:tab w:val="left" w:pos="2220"/>
              </w:tabs>
              <w:ind w:left="104" w:right="99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современное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программное обеспечение</w:t>
            </w:r>
          </w:p>
        </w:tc>
      </w:tr>
      <w:tr w:rsidR="00735B90" w14:paraId="5938C655" w14:textId="77777777" w:rsidTr="00FB0156">
        <w:trPr>
          <w:trHeight w:val="3036"/>
        </w:trPr>
        <w:tc>
          <w:tcPr>
            <w:tcW w:w="2535" w:type="dxa"/>
            <w:vMerge/>
            <w:tcBorders>
              <w:top w:val="nil"/>
            </w:tcBorders>
          </w:tcPr>
          <w:p w14:paraId="7D5EE079" w14:textId="77777777" w:rsidR="00735B90" w:rsidRPr="00735B90" w:rsidRDefault="00735B90" w:rsidP="009203A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1" w:type="dxa"/>
          </w:tcPr>
          <w:p w14:paraId="3BD6762C" w14:textId="070481FC" w:rsidR="00735B90" w:rsidRPr="00735B90" w:rsidRDefault="00735B90" w:rsidP="009203A0">
            <w:pPr>
              <w:pStyle w:val="TableParagraph"/>
              <w:tabs>
                <w:tab w:val="left" w:pos="2047"/>
                <w:tab w:val="left" w:pos="2877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ОК. Планировать и реализовывать собственное </w:t>
            </w:r>
            <w:r w:rsidRPr="00735B90">
              <w:rPr>
                <w:spacing w:val="-2"/>
                <w:sz w:val="24"/>
                <w:lang w:val="ru-RU"/>
              </w:rPr>
              <w:t>профессиональное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10"/>
                <w:sz w:val="24"/>
                <w:lang w:val="ru-RU"/>
              </w:rPr>
              <w:t xml:space="preserve">и </w:t>
            </w:r>
            <w:r w:rsidRPr="00735B90">
              <w:rPr>
                <w:spacing w:val="-2"/>
                <w:sz w:val="24"/>
                <w:lang w:val="ru-RU"/>
              </w:rPr>
              <w:t>личностное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развитие, предпринимательскую</w:t>
            </w:r>
          </w:p>
          <w:p w14:paraId="2CF0B56E" w14:textId="7C0002B1" w:rsidR="00735B90" w:rsidRPr="00735B90" w:rsidRDefault="00735B90" w:rsidP="00735B90">
            <w:pPr>
              <w:pStyle w:val="TableParagraph"/>
              <w:tabs>
                <w:tab w:val="left" w:pos="2895"/>
              </w:tabs>
              <w:ind w:left="107" w:right="100"/>
              <w:jc w:val="both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деятельность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10"/>
                <w:sz w:val="24"/>
                <w:lang w:val="ru-RU"/>
              </w:rPr>
              <w:t xml:space="preserve">в </w:t>
            </w:r>
            <w:r w:rsidRPr="00735B90">
              <w:rPr>
                <w:sz w:val="24"/>
                <w:lang w:val="ru-RU"/>
              </w:rPr>
              <w:t>профессиональной сфере, использовать знания по правовой и финансовой грамотности</w:t>
            </w:r>
            <w:r w:rsidRPr="00735B90">
              <w:rPr>
                <w:spacing w:val="38"/>
                <w:sz w:val="24"/>
                <w:lang w:val="ru-RU"/>
              </w:rPr>
              <w:t xml:space="preserve">  </w:t>
            </w:r>
            <w:r w:rsidRPr="00735B90">
              <w:rPr>
                <w:sz w:val="24"/>
                <w:lang w:val="ru-RU"/>
              </w:rPr>
              <w:t>в</w:t>
            </w:r>
            <w:r w:rsidRPr="00735B90">
              <w:rPr>
                <w:spacing w:val="38"/>
                <w:sz w:val="24"/>
                <w:lang w:val="ru-RU"/>
              </w:rPr>
              <w:t xml:space="preserve">  </w:t>
            </w:r>
            <w:r w:rsidRPr="00735B90">
              <w:rPr>
                <w:spacing w:val="-2"/>
                <w:sz w:val="24"/>
                <w:lang w:val="ru-RU"/>
              </w:rPr>
              <w:t>различных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жизненных</w:t>
            </w:r>
            <w:r w:rsidRPr="00735B90">
              <w:rPr>
                <w:spacing w:val="-4"/>
                <w:sz w:val="24"/>
                <w:lang w:val="ru-RU"/>
              </w:rPr>
              <w:t xml:space="preserve"> </w:t>
            </w:r>
            <w:r w:rsidRPr="00735B90">
              <w:rPr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3685" w:type="dxa"/>
          </w:tcPr>
          <w:p w14:paraId="296D17DA" w14:textId="77777777" w:rsidR="00735B90" w:rsidRPr="00735B90" w:rsidRDefault="00735B90" w:rsidP="009203A0">
            <w:pPr>
              <w:pStyle w:val="TableParagraph"/>
              <w:ind w:left="104" w:right="96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>Умение:</w:t>
            </w:r>
            <w:r w:rsidRPr="00735B90">
              <w:rPr>
                <w:spacing w:val="-8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применять</w:t>
            </w:r>
            <w:r w:rsidRPr="00735B90">
              <w:rPr>
                <w:spacing w:val="-7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 xml:space="preserve">современную научную профессиональную </w:t>
            </w:r>
            <w:r w:rsidRPr="00735B90">
              <w:rPr>
                <w:spacing w:val="-2"/>
                <w:sz w:val="24"/>
                <w:lang w:val="ru-RU"/>
              </w:rPr>
              <w:t>терминологию</w:t>
            </w:r>
          </w:p>
        </w:tc>
      </w:tr>
    </w:tbl>
    <w:p w14:paraId="41F4A1F9" w14:textId="77777777" w:rsidR="00735B90" w:rsidRPr="00735B90" w:rsidRDefault="00735B90" w:rsidP="00735B90">
      <w:pPr>
        <w:rPr>
          <w:sz w:val="20"/>
        </w:rPr>
      </w:pPr>
    </w:p>
    <w:p w14:paraId="710CC552" w14:textId="60B5A853" w:rsidR="00735B90" w:rsidRPr="00735B90" w:rsidRDefault="00735B90" w:rsidP="00735B90">
      <w:pPr>
        <w:tabs>
          <w:tab w:val="left" w:pos="1404"/>
        </w:tabs>
        <w:rPr>
          <w:sz w:val="20"/>
        </w:rPr>
      </w:pPr>
      <w:r>
        <w:rPr>
          <w:sz w:val="20"/>
        </w:rPr>
        <w:lastRenderedPageBreak/>
        <w:tab/>
      </w:r>
    </w:p>
    <w:p w14:paraId="2E3A147D" w14:textId="77777777" w:rsidR="00D820E6" w:rsidRDefault="00735B90" w:rsidP="00D820E6">
      <w:pPr>
        <w:pStyle w:val="a3"/>
        <w:spacing w:line="362" w:lineRule="auto"/>
        <w:ind w:left="143" w:right="139" w:firstLine="707"/>
        <w:jc w:val="center"/>
        <w:rPr>
          <w:b/>
          <w:bCs/>
          <w:spacing w:val="40"/>
          <w:sz w:val="28"/>
          <w:szCs w:val="28"/>
        </w:rPr>
      </w:pPr>
      <w:r w:rsidRPr="00735B90">
        <w:rPr>
          <w:b/>
          <w:bCs/>
          <w:sz w:val="28"/>
          <w:szCs w:val="28"/>
        </w:rPr>
        <w:t>Распределение баллов по</w:t>
      </w:r>
      <w:r w:rsidRPr="00735B90">
        <w:rPr>
          <w:b/>
          <w:bCs/>
          <w:spacing w:val="35"/>
          <w:sz w:val="28"/>
          <w:szCs w:val="28"/>
        </w:rPr>
        <w:t xml:space="preserve"> </w:t>
      </w:r>
      <w:r w:rsidRPr="00735B90">
        <w:rPr>
          <w:b/>
          <w:bCs/>
          <w:sz w:val="28"/>
          <w:szCs w:val="28"/>
        </w:rPr>
        <w:t>критериям</w:t>
      </w:r>
      <w:r w:rsidRPr="00735B90">
        <w:rPr>
          <w:b/>
          <w:bCs/>
          <w:spacing w:val="35"/>
          <w:sz w:val="28"/>
          <w:szCs w:val="28"/>
        </w:rPr>
        <w:t xml:space="preserve"> </w:t>
      </w:r>
      <w:r w:rsidRPr="00735B90">
        <w:rPr>
          <w:b/>
          <w:bCs/>
          <w:sz w:val="28"/>
          <w:szCs w:val="28"/>
        </w:rPr>
        <w:t>оценивания</w:t>
      </w:r>
      <w:r w:rsidRPr="00735B90">
        <w:rPr>
          <w:b/>
          <w:bCs/>
          <w:spacing w:val="40"/>
          <w:sz w:val="28"/>
          <w:szCs w:val="28"/>
        </w:rPr>
        <w:t xml:space="preserve"> </w:t>
      </w:r>
    </w:p>
    <w:p w14:paraId="2A6F2007" w14:textId="4B238F37" w:rsidR="00735B90" w:rsidRPr="00735B90" w:rsidRDefault="00735B90" w:rsidP="00D820E6">
      <w:pPr>
        <w:pStyle w:val="a3"/>
        <w:spacing w:line="362" w:lineRule="auto"/>
        <w:ind w:left="143" w:right="139" w:firstLine="707"/>
        <w:jc w:val="center"/>
        <w:rPr>
          <w:b/>
          <w:bCs/>
          <w:sz w:val="28"/>
          <w:szCs w:val="28"/>
        </w:rPr>
      </w:pPr>
      <w:r w:rsidRPr="00735B90">
        <w:rPr>
          <w:b/>
          <w:bCs/>
          <w:sz w:val="28"/>
          <w:szCs w:val="28"/>
        </w:rPr>
        <w:t>для ДЭ БУ</w:t>
      </w:r>
      <w:r w:rsidRPr="00735B90">
        <w:rPr>
          <w:b/>
          <w:bCs/>
          <w:spacing w:val="35"/>
          <w:sz w:val="28"/>
          <w:szCs w:val="28"/>
        </w:rPr>
        <w:t xml:space="preserve"> </w:t>
      </w:r>
      <w:r w:rsidRPr="00735B90">
        <w:rPr>
          <w:b/>
          <w:bCs/>
          <w:sz w:val="28"/>
          <w:szCs w:val="28"/>
        </w:rPr>
        <w:t>в рамках ГИА</w:t>
      </w:r>
    </w:p>
    <w:p w14:paraId="4394AAD5" w14:textId="042C7A9F" w:rsidR="00735B90" w:rsidRDefault="00735B90" w:rsidP="00735B90">
      <w:pPr>
        <w:tabs>
          <w:tab w:val="left" w:pos="1404"/>
        </w:tabs>
        <w:rPr>
          <w:sz w:val="20"/>
        </w:rPr>
      </w:pPr>
    </w:p>
    <w:p w14:paraId="443A3EE4" w14:textId="77777777" w:rsidR="00735B90" w:rsidRDefault="00735B90" w:rsidP="00735B90">
      <w:pPr>
        <w:tabs>
          <w:tab w:val="left" w:pos="1404"/>
        </w:tabs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262"/>
        <w:gridCol w:w="3970"/>
        <w:gridCol w:w="1670"/>
      </w:tblGrid>
      <w:tr w:rsidR="00735B90" w14:paraId="4D7E1933" w14:textId="77777777" w:rsidTr="009203A0">
        <w:trPr>
          <w:trHeight w:val="827"/>
        </w:trPr>
        <w:tc>
          <w:tcPr>
            <w:tcW w:w="566" w:type="dxa"/>
            <w:tcBorders>
              <w:bottom w:val="single" w:sz="6" w:space="0" w:color="000000"/>
            </w:tcBorders>
            <w:shd w:val="clear" w:color="auto" w:fill="DEEAF6"/>
          </w:tcPr>
          <w:p w14:paraId="2491E52E" w14:textId="77777777" w:rsidR="00735B90" w:rsidRDefault="00735B90" w:rsidP="009203A0">
            <w:pPr>
              <w:pStyle w:val="TableParagraph"/>
              <w:spacing w:before="138"/>
              <w:ind w:left="112" w:right="92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262" w:type="dxa"/>
            <w:tcBorders>
              <w:bottom w:val="single" w:sz="6" w:space="0" w:color="000000"/>
            </w:tcBorders>
            <w:shd w:val="clear" w:color="auto" w:fill="DEEAF6"/>
          </w:tcPr>
          <w:p w14:paraId="0C11E477" w14:textId="77777777" w:rsidR="00735B90" w:rsidRPr="00735B90" w:rsidRDefault="00735B90" w:rsidP="009203A0">
            <w:pPr>
              <w:pStyle w:val="TableParagraph"/>
              <w:ind w:left="13"/>
              <w:rPr>
                <w:b/>
                <w:sz w:val="24"/>
                <w:lang w:val="ru-RU"/>
              </w:rPr>
            </w:pPr>
            <w:r w:rsidRPr="00735B90">
              <w:rPr>
                <w:b/>
                <w:sz w:val="24"/>
                <w:lang w:val="ru-RU"/>
              </w:rPr>
              <w:t>Вид</w:t>
            </w:r>
            <w:r w:rsidRPr="00735B9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b/>
                <w:sz w:val="24"/>
                <w:lang w:val="ru-RU"/>
              </w:rPr>
              <w:t>деятельности</w:t>
            </w:r>
            <w:r w:rsidRPr="00735B9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b/>
                <w:sz w:val="24"/>
                <w:lang w:val="ru-RU"/>
              </w:rPr>
              <w:t xml:space="preserve">/Вид </w:t>
            </w:r>
            <w:r w:rsidRPr="00735B90">
              <w:rPr>
                <w:b/>
                <w:spacing w:val="-2"/>
                <w:sz w:val="24"/>
                <w:lang w:val="ru-RU"/>
              </w:rPr>
              <w:t>профессиональной</w:t>
            </w:r>
          </w:p>
          <w:p w14:paraId="25765909" w14:textId="77777777" w:rsidR="00735B90" w:rsidRPr="00735B90" w:rsidRDefault="00735B90" w:rsidP="009203A0">
            <w:pPr>
              <w:pStyle w:val="TableParagraph"/>
              <w:spacing w:line="257" w:lineRule="exact"/>
              <w:ind w:left="13" w:right="2"/>
              <w:rPr>
                <w:b/>
                <w:sz w:val="24"/>
                <w:lang w:val="ru-RU"/>
              </w:rPr>
            </w:pPr>
            <w:r w:rsidRPr="00735B90">
              <w:rPr>
                <w:b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  <w:shd w:val="clear" w:color="auto" w:fill="DEEAF6"/>
          </w:tcPr>
          <w:p w14:paraId="484283C3" w14:textId="77777777" w:rsidR="00735B90" w:rsidRDefault="00735B90" w:rsidP="009203A0">
            <w:pPr>
              <w:pStyle w:val="TableParagraph"/>
              <w:spacing w:before="269"/>
              <w:ind w:left="727"/>
              <w:rPr>
                <w:b/>
                <w:position w:val="8"/>
                <w:sz w:val="16"/>
              </w:rPr>
            </w:pPr>
            <w:proofErr w:type="spellStart"/>
            <w:r>
              <w:rPr>
                <w:b/>
                <w:sz w:val="24"/>
              </w:rPr>
              <w:t>Критерий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оценивания</w:t>
            </w:r>
            <w:proofErr w:type="spellEnd"/>
            <w:r>
              <w:fldChar w:fldCharType="begin"/>
            </w:r>
            <w:r>
              <w:instrText xml:space="preserve"> HYPERLINK \l "_bookmark5" </w:instrText>
            </w:r>
            <w:r>
              <w:rPr>
                <w:lang w:val="ru-RU"/>
              </w:rPr>
              <w:fldChar w:fldCharType="separate"/>
            </w:r>
            <w:r>
              <w:rPr>
                <w:b/>
                <w:spacing w:val="-2"/>
                <w:position w:val="8"/>
                <w:sz w:val="16"/>
              </w:rPr>
              <w:t>6</w:t>
            </w:r>
            <w:r>
              <w:rPr>
                <w:b/>
                <w:spacing w:val="-2"/>
                <w:position w:val="8"/>
                <w:sz w:val="16"/>
              </w:rPr>
              <w:fldChar w:fldCharType="end"/>
            </w:r>
          </w:p>
        </w:tc>
        <w:tc>
          <w:tcPr>
            <w:tcW w:w="1670" w:type="dxa"/>
            <w:tcBorders>
              <w:bottom w:val="single" w:sz="6" w:space="0" w:color="000000"/>
            </w:tcBorders>
            <w:shd w:val="clear" w:color="auto" w:fill="DEEAF6"/>
          </w:tcPr>
          <w:p w14:paraId="3AC5B358" w14:textId="77777777" w:rsidR="00735B90" w:rsidRDefault="00735B90" w:rsidP="009203A0">
            <w:pPr>
              <w:pStyle w:val="TableParagraph"/>
              <w:spacing w:before="275"/>
              <w:ind w:left="19" w:right="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Баллы</w:t>
            </w:r>
            <w:proofErr w:type="spellEnd"/>
          </w:p>
        </w:tc>
      </w:tr>
      <w:tr w:rsidR="00735B90" w14:paraId="461F380E" w14:textId="77777777" w:rsidTr="009203A0">
        <w:trPr>
          <w:trHeight w:val="551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99862" w14:textId="77777777" w:rsidR="00735B90" w:rsidRDefault="00735B90" w:rsidP="009203A0">
            <w:pPr>
              <w:pStyle w:val="TableParagraph"/>
              <w:spacing w:line="275" w:lineRule="exact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7E629" w14:textId="77777777" w:rsidR="00735B90" w:rsidRDefault="00735B90" w:rsidP="009203A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Правоприменительная деятельность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55E6D" w14:textId="77777777" w:rsidR="00735B90" w:rsidRPr="00735B90" w:rsidRDefault="00735B90" w:rsidP="009203A0">
            <w:pPr>
              <w:pStyle w:val="TableParagraph"/>
              <w:spacing w:line="276" w:lineRule="exact"/>
              <w:ind w:left="108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>Осуществление</w:t>
            </w:r>
            <w:r w:rsidRPr="00735B90">
              <w:rPr>
                <w:spacing w:val="28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профессионального толкования норм права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469E4" w14:textId="77777777" w:rsidR="00735B90" w:rsidRDefault="00735B90" w:rsidP="009203A0">
            <w:pPr>
              <w:pStyle w:val="TableParagraph"/>
              <w:spacing w:before="138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6,00</w:t>
            </w:r>
          </w:p>
        </w:tc>
      </w:tr>
      <w:tr w:rsidR="00735B90" w14:paraId="3B5C21B8" w14:textId="77777777" w:rsidTr="009203A0">
        <w:trPr>
          <w:trHeight w:val="826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3E0A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6CE04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34C3" w14:textId="77777777" w:rsidR="00735B90" w:rsidRPr="00735B90" w:rsidRDefault="00735B90" w:rsidP="009203A0">
            <w:pPr>
              <w:pStyle w:val="TableParagraph"/>
              <w:spacing w:line="276" w:lineRule="exact"/>
              <w:ind w:left="108" w:right="92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Применение норм права для решения задач в профессиональной </w:t>
            </w:r>
            <w:r w:rsidRPr="00735B90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6F75A" w14:textId="77777777" w:rsidR="00735B90" w:rsidRDefault="00735B90" w:rsidP="009203A0">
            <w:pPr>
              <w:pStyle w:val="TableParagraph"/>
              <w:spacing w:before="274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6,00</w:t>
            </w:r>
          </w:p>
        </w:tc>
      </w:tr>
      <w:tr w:rsidR="00735B90" w14:paraId="302589E3" w14:textId="77777777" w:rsidTr="009203A0">
        <w:trPr>
          <w:trHeight w:val="1104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6A95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3AEB2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1B0F8" w14:textId="77777777" w:rsidR="00735B90" w:rsidRPr="00735B90" w:rsidRDefault="00735B90" w:rsidP="009203A0">
            <w:pPr>
              <w:pStyle w:val="TableParagraph"/>
              <w:tabs>
                <w:tab w:val="left" w:pos="1389"/>
                <w:tab w:val="left" w:pos="2195"/>
              </w:tabs>
              <w:spacing w:line="270" w:lineRule="atLeast"/>
              <w:ind w:left="108" w:right="90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Владение навыками подготовки юридических документов, в том </w:t>
            </w:r>
            <w:r w:rsidRPr="00735B90">
              <w:rPr>
                <w:spacing w:val="-4"/>
                <w:sz w:val="24"/>
                <w:lang w:val="ru-RU"/>
              </w:rPr>
              <w:t>числе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10"/>
                <w:sz w:val="24"/>
                <w:lang w:val="ru-RU"/>
              </w:rPr>
              <w:t>с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735B90">
              <w:rPr>
                <w:sz w:val="24"/>
                <w:lang w:val="ru-RU"/>
              </w:rPr>
              <w:t>информационных технологий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EC674" w14:textId="77777777" w:rsidR="00735B90" w:rsidRPr="00735B90" w:rsidRDefault="00735B90" w:rsidP="009203A0">
            <w:pPr>
              <w:pStyle w:val="TableParagraph"/>
              <w:spacing w:before="136"/>
              <w:rPr>
                <w:sz w:val="24"/>
                <w:lang w:val="ru-RU"/>
              </w:rPr>
            </w:pPr>
          </w:p>
          <w:p w14:paraId="3F801800" w14:textId="77777777" w:rsidR="00735B90" w:rsidRDefault="00735B90" w:rsidP="009203A0">
            <w:pPr>
              <w:pStyle w:val="TableParagraph"/>
              <w:spacing w:before="1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7,00</w:t>
            </w:r>
          </w:p>
        </w:tc>
      </w:tr>
      <w:tr w:rsidR="00735B90" w14:paraId="437F2598" w14:textId="77777777" w:rsidTr="009203A0">
        <w:trPr>
          <w:trHeight w:val="1655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7A87A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71016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0E593" w14:textId="77777777" w:rsidR="00735B90" w:rsidRPr="00735B90" w:rsidRDefault="00735B90" w:rsidP="009203A0">
            <w:pPr>
              <w:pStyle w:val="TableParagraph"/>
              <w:tabs>
                <w:tab w:val="left" w:pos="2368"/>
                <w:tab w:val="left" w:pos="3733"/>
              </w:tabs>
              <w:spacing w:line="276" w:lineRule="exact"/>
              <w:ind w:left="108" w:right="91"/>
              <w:jc w:val="both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Осуществление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устной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10"/>
                <w:sz w:val="24"/>
                <w:lang w:val="ru-RU"/>
              </w:rPr>
              <w:t xml:space="preserve">и </w:t>
            </w:r>
            <w:r w:rsidRPr="00735B90">
              <w:rPr>
                <w:sz w:val="24"/>
                <w:lang w:val="ru-RU"/>
              </w:rPr>
              <w:t xml:space="preserve">письменной коммуникации на государственном языке Российской Федерации с учетом особенностей социального и культурного </w:t>
            </w:r>
            <w:r w:rsidRPr="00735B90">
              <w:rPr>
                <w:spacing w:val="-2"/>
                <w:sz w:val="24"/>
                <w:lang w:val="ru-RU"/>
              </w:rPr>
              <w:t>контекста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3FA1D" w14:textId="77777777" w:rsidR="00735B90" w:rsidRPr="00735B90" w:rsidRDefault="00735B90" w:rsidP="009203A0">
            <w:pPr>
              <w:pStyle w:val="TableParagraph"/>
              <w:rPr>
                <w:sz w:val="24"/>
                <w:lang w:val="ru-RU"/>
              </w:rPr>
            </w:pPr>
          </w:p>
          <w:p w14:paraId="787F0FD6" w14:textId="77777777" w:rsidR="00735B90" w:rsidRPr="00735B90" w:rsidRDefault="00735B90" w:rsidP="009203A0">
            <w:pPr>
              <w:pStyle w:val="TableParagraph"/>
              <w:spacing w:before="136"/>
              <w:rPr>
                <w:sz w:val="24"/>
                <w:lang w:val="ru-RU"/>
              </w:rPr>
            </w:pPr>
          </w:p>
          <w:p w14:paraId="3D8F74C3" w14:textId="77777777" w:rsidR="00735B90" w:rsidRDefault="00735B90" w:rsidP="009203A0">
            <w:pPr>
              <w:pStyle w:val="TableParagraph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6,00</w:t>
            </w:r>
          </w:p>
        </w:tc>
      </w:tr>
      <w:tr w:rsidR="00735B90" w14:paraId="14E3EC4D" w14:textId="77777777" w:rsidTr="009203A0">
        <w:trPr>
          <w:trHeight w:val="1103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2205E" w14:textId="77777777" w:rsidR="00735B90" w:rsidRDefault="00735B90" w:rsidP="009203A0">
            <w:pPr>
              <w:pStyle w:val="TableParagraph"/>
              <w:spacing w:line="275" w:lineRule="exact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0A26C" w14:textId="77777777" w:rsidR="00735B90" w:rsidRDefault="00735B90" w:rsidP="009203A0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Правоохранительная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деятельность</w:t>
            </w:r>
            <w:proofErr w:type="spellEnd"/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3CED8" w14:textId="77777777" w:rsidR="00735B90" w:rsidRPr="00735B90" w:rsidRDefault="00735B90" w:rsidP="009203A0">
            <w:pPr>
              <w:pStyle w:val="TableParagraph"/>
              <w:tabs>
                <w:tab w:val="left" w:pos="2075"/>
                <w:tab w:val="left" w:pos="2920"/>
              </w:tabs>
              <w:spacing w:line="276" w:lineRule="exact"/>
              <w:ind w:left="108" w:right="89"/>
              <w:jc w:val="both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Осуществление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>контроля соблюдения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законодательства </w:t>
            </w:r>
            <w:r w:rsidRPr="00735B90">
              <w:rPr>
                <w:sz w:val="24"/>
                <w:lang w:val="ru-RU"/>
              </w:rPr>
              <w:t xml:space="preserve">Российской Федерации субъектами </w:t>
            </w:r>
            <w:r w:rsidRPr="00735B90">
              <w:rPr>
                <w:spacing w:val="-4"/>
                <w:sz w:val="24"/>
                <w:lang w:val="ru-RU"/>
              </w:rPr>
              <w:t>права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3047D" w14:textId="77777777" w:rsidR="00735B90" w:rsidRPr="00735B90" w:rsidRDefault="00735B90" w:rsidP="009203A0">
            <w:pPr>
              <w:pStyle w:val="TableParagraph"/>
              <w:spacing w:before="138"/>
              <w:rPr>
                <w:sz w:val="24"/>
                <w:lang w:val="ru-RU"/>
              </w:rPr>
            </w:pPr>
          </w:p>
          <w:p w14:paraId="11C02F51" w14:textId="77777777" w:rsidR="00735B90" w:rsidRDefault="00735B90" w:rsidP="009203A0">
            <w:pPr>
              <w:pStyle w:val="TableParagraph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6,00</w:t>
            </w:r>
          </w:p>
        </w:tc>
      </w:tr>
      <w:tr w:rsidR="00735B90" w14:paraId="34A7803C" w14:textId="77777777" w:rsidTr="009203A0">
        <w:trPr>
          <w:trHeight w:val="1654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D1075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CFABF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C4B99" w14:textId="77777777" w:rsidR="00735B90" w:rsidRPr="00735B90" w:rsidRDefault="00735B90" w:rsidP="009203A0">
            <w:pPr>
              <w:pStyle w:val="TableParagraph"/>
              <w:tabs>
                <w:tab w:val="left" w:pos="2477"/>
              </w:tabs>
              <w:ind w:left="108" w:right="90"/>
              <w:jc w:val="both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Систематизация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нормативных </w:t>
            </w:r>
            <w:r w:rsidRPr="00735B90">
              <w:rPr>
                <w:sz w:val="24"/>
                <w:lang w:val="ru-RU"/>
              </w:rPr>
              <w:t>правовых актов и обобщение правоприменительной практики по вопросам расследования и предупреждения</w:t>
            </w:r>
            <w:r w:rsidRPr="00735B90">
              <w:rPr>
                <w:spacing w:val="57"/>
                <w:sz w:val="24"/>
                <w:lang w:val="ru-RU"/>
              </w:rPr>
              <w:t xml:space="preserve">  </w:t>
            </w:r>
            <w:r w:rsidRPr="00735B90">
              <w:rPr>
                <w:sz w:val="24"/>
                <w:lang w:val="ru-RU"/>
              </w:rPr>
              <w:t>преступлений</w:t>
            </w:r>
            <w:r w:rsidRPr="00735B90">
              <w:rPr>
                <w:spacing w:val="59"/>
                <w:sz w:val="24"/>
                <w:lang w:val="ru-RU"/>
              </w:rPr>
              <w:t xml:space="preserve">  </w:t>
            </w:r>
            <w:r w:rsidRPr="00735B90">
              <w:rPr>
                <w:spacing w:val="-10"/>
                <w:sz w:val="24"/>
                <w:lang w:val="ru-RU"/>
              </w:rPr>
              <w:t>и</w:t>
            </w:r>
          </w:p>
          <w:p w14:paraId="0DFD2119" w14:textId="77777777" w:rsidR="00735B90" w:rsidRDefault="00735B90" w:rsidP="009203A0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правонарушений</w:t>
            </w:r>
            <w:proofErr w:type="spellEnd"/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B80DE" w14:textId="77777777" w:rsidR="00735B90" w:rsidRDefault="00735B90" w:rsidP="009203A0">
            <w:pPr>
              <w:pStyle w:val="TableParagraph"/>
              <w:rPr>
                <w:sz w:val="24"/>
              </w:rPr>
            </w:pPr>
          </w:p>
          <w:p w14:paraId="5FBB94BF" w14:textId="77777777" w:rsidR="00735B90" w:rsidRDefault="00735B90" w:rsidP="009203A0">
            <w:pPr>
              <w:pStyle w:val="TableParagraph"/>
              <w:spacing w:before="137"/>
              <w:rPr>
                <w:sz w:val="24"/>
              </w:rPr>
            </w:pPr>
          </w:p>
          <w:p w14:paraId="3A4643E5" w14:textId="77777777" w:rsidR="00735B90" w:rsidRDefault="00735B90" w:rsidP="009203A0">
            <w:pPr>
              <w:pStyle w:val="TableParagraph"/>
              <w:spacing w:before="1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7,00</w:t>
            </w:r>
          </w:p>
        </w:tc>
      </w:tr>
      <w:tr w:rsidR="00735B90" w14:paraId="48791083" w14:textId="77777777" w:rsidTr="009203A0">
        <w:trPr>
          <w:trHeight w:val="1655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41AF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79FC8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80E3" w14:textId="77777777" w:rsidR="00735B90" w:rsidRPr="00735B90" w:rsidRDefault="00735B90" w:rsidP="009203A0">
            <w:pPr>
              <w:pStyle w:val="TableParagraph"/>
              <w:tabs>
                <w:tab w:val="left" w:pos="2497"/>
                <w:tab w:val="left" w:pos="3311"/>
              </w:tabs>
              <w:spacing w:before="1"/>
              <w:ind w:left="108" w:right="91"/>
              <w:jc w:val="both"/>
              <w:rPr>
                <w:sz w:val="24"/>
                <w:lang w:val="ru-RU"/>
              </w:rPr>
            </w:pPr>
            <w:r w:rsidRPr="00735B90">
              <w:rPr>
                <w:spacing w:val="-2"/>
                <w:sz w:val="24"/>
                <w:lang w:val="ru-RU"/>
              </w:rPr>
              <w:t>Использование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современных </w:t>
            </w:r>
            <w:r w:rsidRPr="00735B90">
              <w:rPr>
                <w:sz w:val="24"/>
                <w:lang w:val="ru-RU"/>
              </w:rPr>
              <w:t xml:space="preserve">средств поиска, анализа и интерпретации информации и информационных технологий для </w:t>
            </w:r>
            <w:r w:rsidRPr="00735B90">
              <w:rPr>
                <w:spacing w:val="-2"/>
                <w:sz w:val="24"/>
                <w:lang w:val="ru-RU"/>
              </w:rPr>
              <w:t>выполнения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4"/>
                <w:sz w:val="24"/>
                <w:lang w:val="ru-RU"/>
              </w:rPr>
              <w:t>задач</w:t>
            </w:r>
          </w:p>
          <w:p w14:paraId="68527E5F" w14:textId="77777777" w:rsidR="00735B90" w:rsidRDefault="00735B90" w:rsidP="009203A0">
            <w:pPr>
              <w:pStyle w:val="TableParagraph"/>
              <w:spacing w:line="25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F0BB" w14:textId="77777777" w:rsidR="00735B90" w:rsidRDefault="00735B90" w:rsidP="009203A0">
            <w:pPr>
              <w:pStyle w:val="TableParagraph"/>
              <w:rPr>
                <w:sz w:val="24"/>
              </w:rPr>
            </w:pPr>
          </w:p>
          <w:p w14:paraId="4E0E1731" w14:textId="77777777" w:rsidR="00735B90" w:rsidRDefault="00735B90" w:rsidP="009203A0">
            <w:pPr>
              <w:pStyle w:val="TableParagraph"/>
              <w:spacing w:before="138"/>
              <w:rPr>
                <w:sz w:val="24"/>
              </w:rPr>
            </w:pPr>
          </w:p>
          <w:p w14:paraId="0D9C83CD" w14:textId="77777777" w:rsidR="00735B90" w:rsidRDefault="00735B90" w:rsidP="009203A0">
            <w:pPr>
              <w:pStyle w:val="TableParagraph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6,00</w:t>
            </w:r>
          </w:p>
        </w:tc>
      </w:tr>
      <w:tr w:rsidR="00735B90" w14:paraId="0614B9A8" w14:textId="77777777" w:rsidTr="009203A0">
        <w:trPr>
          <w:trHeight w:val="2210"/>
        </w:trPr>
        <w:tc>
          <w:tcPr>
            <w:tcW w:w="56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B3E8A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B22E0" w14:textId="77777777" w:rsidR="00735B90" w:rsidRDefault="00735B90" w:rsidP="009203A0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5D70B" w14:textId="77777777" w:rsidR="00735B90" w:rsidRPr="00735B90" w:rsidRDefault="00735B90" w:rsidP="009203A0">
            <w:pPr>
              <w:pStyle w:val="TableParagraph"/>
              <w:tabs>
                <w:tab w:val="left" w:pos="2894"/>
              </w:tabs>
              <w:spacing w:before="1"/>
              <w:ind w:left="108" w:right="90"/>
              <w:jc w:val="both"/>
              <w:rPr>
                <w:sz w:val="24"/>
                <w:lang w:val="ru-RU"/>
              </w:rPr>
            </w:pPr>
            <w:r w:rsidRPr="00735B90">
              <w:rPr>
                <w:sz w:val="24"/>
                <w:lang w:val="ru-RU"/>
              </w:rPr>
              <w:t xml:space="preserve">Планирование и реализация собственного профессионального и </w:t>
            </w:r>
            <w:r w:rsidRPr="00735B90">
              <w:rPr>
                <w:spacing w:val="-2"/>
                <w:sz w:val="24"/>
                <w:lang w:val="ru-RU"/>
              </w:rPr>
              <w:t>личностного</w:t>
            </w:r>
            <w:r w:rsidRPr="00735B90">
              <w:rPr>
                <w:sz w:val="24"/>
                <w:lang w:val="ru-RU"/>
              </w:rPr>
              <w:tab/>
            </w:r>
            <w:r w:rsidRPr="00735B90">
              <w:rPr>
                <w:spacing w:val="-2"/>
                <w:sz w:val="24"/>
                <w:lang w:val="ru-RU"/>
              </w:rPr>
              <w:t xml:space="preserve">развития, </w:t>
            </w:r>
            <w:r w:rsidRPr="00735B90">
              <w:rPr>
                <w:sz w:val="24"/>
                <w:lang w:val="ru-RU"/>
              </w:rPr>
              <w:t>предпринимательской деятельности в профессиональной сфере, использование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знаний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по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правовой</w:t>
            </w:r>
            <w:r w:rsidRPr="00735B90">
              <w:rPr>
                <w:spacing w:val="-15"/>
                <w:sz w:val="24"/>
                <w:lang w:val="ru-RU"/>
              </w:rPr>
              <w:t xml:space="preserve"> </w:t>
            </w:r>
            <w:r w:rsidRPr="00735B90">
              <w:rPr>
                <w:sz w:val="24"/>
                <w:lang w:val="ru-RU"/>
              </w:rPr>
              <w:t>и финансовой</w:t>
            </w:r>
            <w:r w:rsidRPr="00735B90">
              <w:rPr>
                <w:spacing w:val="78"/>
                <w:sz w:val="24"/>
                <w:lang w:val="ru-RU"/>
              </w:rPr>
              <w:t xml:space="preserve">    </w:t>
            </w:r>
            <w:r w:rsidRPr="00735B90">
              <w:rPr>
                <w:sz w:val="24"/>
                <w:lang w:val="ru-RU"/>
              </w:rPr>
              <w:t>грамотности</w:t>
            </w:r>
            <w:r w:rsidRPr="00735B90">
              <w:rPr>
                <w:spacing w:val="78"/>
                <w:sz w:val="24"/>
                <w:lang w:val="ru-RU"/>
              </w:rPr>
              <w:t xml:space="preserve">    </w:t>
            </w:r>
            <w:r w:rsidRPr="00735B90">
              <w:rPr>
                <w:spacing w:val="-10"/>
                <w:sz w:val="24"/>
                <w:lang w:val="ru-RU"/>
              </w:rPr>
              <w:t>в</w:t>
            </w:r>
          </w:p>
          <w:p w14:paraId="4AE7C1F3" w14:textId="77777777" w:rsidR="00735B90" w:rsidRDefault="00735B90" w:rsidP="009203A0">
            <w:pPr>
              <w:pStyle w:val="TableParagraph"/>
              <w:spacing w:before="1" w:line="257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жизненных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ситуациях</w:t>
            </w:r>
            <w:proofErr w:type="spellEnd"/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851FB" w14:textId="77777777" w:rsidR="00735B90" w:rsidRDefault="00735B90" w:rsidP="009203A0">
            <w:pPr>
              <w:pStyle w:val="TableParagraph"/>
              <w:rPr>
                <w:sz w:val="24"/>
              </w:rPr>
            </w:pPr>
          </w:p>
          <w:p w14:paraId="323DE7B2" w14:textId="77777777" w:rsidR="00735B90" w:rsidRDefault="00735B90" w:rsidP="009203A0">
            <w:pPr>
              <w:pStyle w:val="TableParagraph"/>
              <w:rPr>
                <w:sz w:val="24"/>
              </w:rPr>
            </w:pPr>
          </w:p>
          <w:p w14:paraId="0BEE6585" w14:textId="77777777" w:rsidR="00735B90" w:rsidRDefault="00735B90" w:rsidP="009203A0">
            <w:pPr>
              <w:pStyle w:val="TableParagraph"/>
              <w:spacing w:before="138"/>
              <w:rPr>
                <w:sz w:val="24"/>
              </w:rPr>
            </w:pPr>
          </w:p>
          <w:p w14:paraId="53B9483A" w14:textId="77777777" w:rsidR="00735B90" w:rsidRDefault="00735B90" w:rsidP="009203A0">
            <w:pPr>
              <w:pStyle w:val="TableParagraph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6,00</w:t>
            </w:r>
          </w:p>
        </w:tc>
      </w:tr>
      <w:tr w:rsidR="00735B90" w14:paraId="2B39F467" w14:textId="77777777" w:rsidTr="009203A0">
        <w:trPr>
          <w:trHeight w:val="275"/>
        </w:trPr>
        <w:tc>
          <w:tcPr>
            <w:tcW w:w="7798" w:type="dxa"/>
            <w:gridSpan w:val="3"/>
            <w:tcBorders>
              <w:top w:val="single" w:sz="6" w:space="0" w:color="000000"/>
            </w:tcBorders>
          </w:tcPr>
          <w:p w14:paraId="64231AAD" w14:textId="77777777" w:rsidR="00735B90" w:rsidRDefault="00735B90" w:rsidP="009203A0">
            <w:pPr>
              <w:pStyle w:val="TableParagraph"/>
              <w:spacing w:line="256" w:lineRule="exact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670" w:type="dxa"/>
            <w:tcBorders>
              <w:top w:val="single" w:sz="6" w:space="0" w:color="000000"/>
            </w:tcBorders>
          </w:tcPr>
          <w:p w14:paraId="31C344FA" w14:textId="77777777" w:rsidR="00735B90" w:rsidRDefault="00735B90" w:rsidP="009203A0">
            <w:pPr>
              <w:pStyle w:val="TableParagraph"/>
              <w:spacing w:line="256" w:lineRule="exact"/>
              <w:ind w:left="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50,00</w:t>
            </w:r>
          </w:p>
        </w:tc>
      </w:tr>
    </w:tbl>
    <w:p w14:paraId="0F591109" w14:textId="77777777" w:rsidR="00D820E6" w:rsidRDefault="00D820E6" w:rsidP="00D820E6">
      <w:pPr>
        <w:pStyle w:val="1"/>
        <w:tabs>
          <w:tab w:val="left" w:pos="4108"/>
        </w:tabs>
        <w:spacing w:before="79"/>
        <w:ind w:left="0"/>
      </w:pPr>
    </w:p>
    <w:p w14:paraId="3CC28AA7" w14:textId="16C7F044" w:rsidR="00D820E6" w:rsidRPr="00D820E6" w:rsidRDefault="00D820E6" w:rsidP="00D820E6">
      <w:pPr>
        <w:pStyle w:val="1"/>
        <w:tabs>
          <w:tab w:val="left" w:pos="4108"/>
        </w:tabs>
        <w:spacing w:before="79"/>
        <w:ind w:left="0"/>
      </w:pPr>
      <w:r w:rsidRPr="00D820E6">
        <w:t>Образец</w:t>
      </w:r>
      <w:r w:rsidRPr="00D820E6">
        <w:rPr>
          <w:spacing w:val="-4"/>
        </w:rPr>
        <w:t xml:space="preserve"> </w:t>
      </w:r>
      <w:r w:rsidRPr="00D820E6">
        <w:rPr>
          <w:spacing w:val="-2"/>
        </w:rPr>
        <w:t>задания</w:t>
      </w:r>
    </w:p>
    <w:p w14:paraId="5E422F3F" w14:textId="036FFB96" w:rsidR="00D820E6" w:rsidRPr="00D820E6" w:rsidRDefault="00D820E6" w:rsidP="00D820E6">
      <w:pPr>
        <w:pStyle w:val="a3"/>
        <w:tabs>
          <w:tab w:val="left" w:pos="410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2C1B710F" w14:textId="771642D5" w:rsidR="00D820E6" w:rsidRPr="00D820E6" w:rsidRDefault="00D820E6" w:rsidP="00D820E6">
      <w:pPr>
        <w:pStyle w:val="a3"/>
        <w:spacing w:line="360" w:lineRule="auto"/>
        <w:ind w:left="140" w:right="141" w:firstLine="707"/>
        <w:jc w:val="both"/>
        <w:rPr>
          <w:sz w:val="28"/>
          <w:szCs w:val="28"/>
        </w:rPr>
      </w:pPr>
      <w:r w:rsidRPr="00D820E6">
        <w:rPr>
          <w:sz w:val="28"/>
          <w:szCs w:val="28"/>
        </w:rPr>
        <w:lastRenderedPageBreak/>
        <w:t>Задание ДЭ представляет собой сочетание модулей</w:t>
      </w:r>
      <w:r>
        <w:rPr>
          <w:sz w:val="28"/>
          <w:szCs w:val="28"/>
        </w:rPr>
        <w:t>.</w:t>
      </w:r>
      <w:r w:rsidRPr="00D820E6">
        <w:rPr>
          <w:sz w:val="28"/>
          <w:szCs w:val="28"/>
        </w:rPr>
        <w:t xml:space="preserve"> Продолжительность выполнения каждого модуля задания представлена в таблице</w:t>
      </w:r>
      <w:r>
        <w:rPr>
          <w:sz w:val="28"/>
          <w:szCs w:val="28"/>
        </w:rPr>
        <w:t>.</w:t>
      </w:r>
    </w:p>
    <w:p w14:paraId="5E402DB4" w14:textId="77777777" w:rsidR="00D820E6" w:rsidRPr="00D820E6" w:rsidRDefault="00D820E6" w:rsidP="00D820E6">
      <w:pPr>
        <w:pStyle w:val="a3"/>
        <w:spacing w:before="5"/>
        <w:rPr>
          <w:sz w:val="28"/>
          <w:szCs w:val="28"/>
        </w:rPr>
      </w:pPr>
    </w:p>
    <w:tbl>
      <w:tblPr>
        <w:tblStyle w:val="TableNormal"/>
        <w:tblpPr w:leftFromText="180" w:rightFromText="180" w:vertAnchor="text" w:tblpY="1"/>
        <w:tblOverlap w:val="never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5812"/>
        <w:gridCol w:w="1984"/>
      </w:tblGrid>
      <w:tr w:rsidR="00D820E6" w:rsidRPr="00D820E6" w14:paraId="39EAE468" w14:textId="77777777" w:rsidTr="00D820E6">
        <w:trPr>
          <w:trHeight w:val="551"/>
        </w:trPr>
        <w:tc>
          <w:tcPr>
            <w:tcW w:w="1838" w:type="dxa"/>
          </w:tcPr>
          <w:p w14:paraId="1E839BCE" w14:textId="6021CEC9" w:rsidR="00D820E6" w:rsidRPr="00D820E6" w:rsidRDefault="00D820E6" w:rsidP="00D820E6">
            <w:pPr>
              <w:pStyle w:val="TableParagraph"/>
              <w:spacing w:before="138"/>
              <w:ind w:right="58"/>
              <w:rPr>
                <w:sz w:val="28"/>
                <w:szCs w:val="28"/>
              </w:rPr>
            </w:pPr>
            <w:proofErr w:type="spellStart"/>
            <w:r w:rsidRPr="00D820E6">
              <w:rPr>
                <w:b/>
                <w:spacing w:val="-2"/>
                <w:sz w:val="28"/>
                <w:szCs w:val="28"/>
              </w:rPr>
              <w:t>Модули</w:t>
            </w:r>
            <w:proofErr w:type="spellEnd"/>
          </w:p>
        </w:tc>
        <w:tc>
          <w:tcPr>
            <w:tcW w:w="5812" w:type="dxa"/>
          </w:tcPr>
          <w:p w14:paraId="760695E3" w14:textId="77777777" w:rsidR="00D820E6" w:rsidRPr="00D820E6" w:rsidRDefault="00D820E6" w:rsidP="00D820E6">
            <w:pPr>
              <w:pStyle w:val="TableParagraph"/>
              <w:spacing w:before="1" w:line="253" w:lineRule="exact"/>
              <w:ind w:left="9"/>
              <w:rPr>
                <w:b/>
                <w:sz w:val="28"/>
                <w:szCs w:val="28"/>
                <w:lang w:val="ru-RU"/>
              </w:rPr>
            </w:pPr>
            <w:r w:rsidRPr="00D820E6">
              <w:rPr>
                <w:b/>
                <w:sz w:val="28"/>
                <w:szCs w:val="28"/>
                <w:lang w:val="ru-RU"/>
              </w:rPr>
              <w:t>Вид</w:t>
            </w:r>
            <w:r w:rsidRPr="00D820E6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D820E6">
              <w:rPr>
                <w:b/>
                <w:sz w:val="28"/>
                <w:szCs w:val="28"/>
                <w:lang w:val="ru-RU"/>
              </w:rPr>
              <w:t>деятельности</w:t>
            </w:r>
            <w:r w:rsidRPr="00D820E6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D820E6">
              <w:rPr>
                <w:b/>
                <w:sz w:val="28"/>
                <w:szCs w:val="28"/>
                <w:lang w:val="ru-RU"/>
              </w:rPr>
              <w:t>/</w:t>
            </w:r>
            <w:r w:rsidRPr="00D820E6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D820E6">
              <w:rPr>
                <w:b/>
                <w:spacing w:val="-5"/>
                <w:sz w:val="28"/>
                <w:szCs w:val="28"/>
                <w:lang w:val="ru-RU"/>
              </w:rPr>
              <w:t>Вид</w:t>
            </w:r>
          </w:p>
          <w:p w14:paraId="39FD0042" w14:textId="75B11F72" w:rsidR="00D820E6" w:rsidRPr="00D820E6" w:rsidRDefault="00D820E6" w:rsidP="00D820E6">
            <w:pPr>
              <w:pStyle w:val="TableParagraph"/>
              <w:spacing w:line="276" w:lineRule="exact"/>
              <w:ind w:left="107" w:right="131"/>
              <w:rPr>
                <w:spacing w:val="-2"/>
                <w:sz w:val="28"/>
                <w:szCs w:val="28"/>
                <w:lang w:val="ru-RU"/>
              </w:rPr>
            </w:pPr>
            <w:r w:rsidRPr="00D820E6">
              <w:rPr>
                <w:b/>
                <w:spacing w:val="-2"/>
                <w:sz w:val="28"/>
                <w:szCs w:val="28"/>
                <w:lang w:val="ru-RU"/>
              </w:rPr>
              <w:t>профессиональной</w:t>
            </w:r>
            <w:r w:rsidRPr="00D820E6">
              <w:rPr>
                <w:b/>
                <w:spacing w:val="17"/>
                <w:sz w:val="28"/>
                <w:szCs w:val="28"/>
                <w:lang w:val="ru-RU"/>
              </w:rPr>
              <w:t xml:space="preserve"> </w:t>
            </w:r>
            <w:r w:rsidRPr="00D820E6">
              <w:rPr>
                <w:b/>
                <w:spacing w:val="-2"/>
                <w:sz w:val="28"/>
                <w:szCs w:val="28"/>
                <w:lang w:val="ru-RU"/>
              </w:rPr>
              <w:t>деятельности</w:t>
            </w:r>
          </w:p>
        </w:tc>
        <w:tc>
          <w:tcPr>
            <w:tcW w:w="1984" w:type="dxa"/>
          </w:tcPr>
          <w:p w14:paraId="1459B53C" w14:textId="77777777" w:rsidR="00D820E6" w:rsidRPr="00D820E6" w:rsidRDefault="00D820E6" w:rsidP="00D820E6">
            <w:pPr>
              <w:pStyle w:val="TableParagraph"/>
              <w:spacing w:before="125"/>
              <w:rPr>
                <w:sz w:val="28"/>
                <w:szCs w:val="28"/>
                <w:lang w:val="ru-RU"/>
              </w:rPr>
            </w:pPr>
          </w:p>
          <w:p w14:paraId="22025988" w14:textId="508A8BAC" w:rsidR="00D820E6" w:rsidRPr="00D820E6" w:rsidRDefault="00D820E6" w:rsidP="00D820E6">
            <w:pPr>
              <w:pStyle w:val="TableParagraph"/>
              <w:spacing w:before="138"/>
              <w:ind w:left="3"/>
              <w:rPr>
                <w:sz w:val="28"/>
                <w:szCs w:val="28"/>
              </w:rPr>
            </w:pPr>
            <w:r w:rsidRPr="00D820E6">
              <w:rPr>
                <w:b/>
                <w:sz w:val="28"/>
                <w:szCs w:val="28"/>
              </w:rPr>
              <w:t>ГИА</w:t>
            </w:r>
            <w:r w:rsidRPr="00D820E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820E6">
              <w:rPr>
                <w:b/>
                <w:sz w:val="28"/>
                <w:szCs w:val="28"/>
              </w:rPr>
              <w:t>ДЭ</w:t>
            </w:r>
            <w:r w:rsidRPr="00D820E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D820E6">
              <w:rPr>
                <w:b/>
                <w:spacing w:val="-5"/>
                <w:sz w:val="28"/>
                <w:szCs w:val="28"/>
              </w:rPr>
              <w:t>БУ</w:t>
            </w:r>
          </w:p>
        </w:tc>
      </w:tr>
      <w:tr w:rsidR="00D820E6" w:rsidRPr="00D820E6" w14:paraId="05B37642" w14:textId="77777777" w:rsidTr="00D820E6">
        <w:trPr>
          <w:trHeight w:val="551"/>
        </w:trPr>
        <w:tc>
          <w:tcPr>
            <w:tcW w:w="1838" w:type="dxa"/>
          </w:tcPr>
          <w:p w14:paraId="296821C3" w14:textId="77777777" w:rsidR="00D820E6" w:rsidRPr="00D820E6" w:rsidRDefault="00D820E6" w:rsidP="00D820E6">
            <w:pPr>
              <w:pStyle w:val="TableParagraph"/>
              <w:spacing w:before="138"/>
              <w:ind w:right="58"/>
              <w:rPr>
                <w:sz w:val="28"/>
                <w:szCs w:val="28"/>
              </w:rPr>
            </w:pPr>
            <w:proofErr w:type="spellStart"/>
            <w:r w:rsidRPr="00D820E6">
              <w:rPr>
                <w:sz w:val="28"/>
                <w:szCs w:val="28"/>
              </w:rPr>
              <w:t>Модуль</w:t>
            </w:r>
            <w:proofErr w:type="spellEnd"/>
            <w:r w:rsidRPr="00D820E6">
              <w:rPr>
                <w:spacing w:val="-4"/>
                <w:sz w:val="28"/>
                <w:szCs w:val="28"/>
              </w:rPr>
              <w:t xml:space="preserve"> </w:t>
            </w:r>
            <w:r w:rsidRPr="00D820E6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14:paraId="644D10CF" w14:textId="77777777" w:rsidR="00D820E6" w:rsidRDefault="00D820E6" w:rsidP="00D820E6">
            <w:pPr>
              <w:pStyle w:val="TableParagraph"/>
              <w:spacing w:line="276" w:lineRule="exact"/>
              <w:ind w:left="107" w:right="131"/>
              <w:rPr>
                <w:spacing w:val="-2"/>
                <w:sz w:val="28"/>
                <w:szCs w:val="28"/>
              </w:rPr>
            </w:pPr>
          </w:p>
          <w:p w14:paraId="1AE3FE86" w14:textId="2F2973D2" w:rsidR="00D820E6" w:rsidRPr="00D820E6" w:rsidRDefault="00D820E6" w:rsidP="00D820E6">
            <w:pPr>
              <w:pStyle w:val="TableParagraph"/>
              <w:spacing w:line="276" w:lineRule="exact"/>
              <w:ind w:left="107" w:right="131"/>
              <w:rPr>
                <w:sz w:val="28"/>
                <w:szCs w:val="28"/>
              </w:rPr>
            </w:pPr>
            <w:r w:rsidRPr="00D820E6">
              <w:rPr>
                <w:spacing w:val="-2"/>
                <w:sz w:val="28"/>
                <w:szCs w:val="28"/>
              </w:rPr>
              <w:t>Правоприменительная деятельность</w:t>
            </w:r>
          </w:p>
        </w:tc>
        <w:tc>
          <w:tcPr>
            <w:tcW w:w="1984" w:type="dxa"/>
          </w:tcPr>
          <w:p w14:paraId="464D9987" w14:textId="77777777" w:rsidR="00D820E6" w:rsidRPr="00D820E6" w:rsidRDefault="00D820E6" w:rsidP="00D820E6">
            <w:pPr>
              <w:pStyle w:val="TableParagraph"/>
              <w:spacing w:before="138"/>
              <w:ind w:left="3"/>
              <w:rPr>
                <w:sz w:val="28"/>
                <w:szCs w:val="28"/>
              </w:rPr>
            </w:pPr>
            <w:r w:rsidRPr="00D820E6">
              <w:rPr>
                <w:sz w:val="28"/>
                <w:szCs w:val="28"/>
              </w:rPr>
              <w:t>1</w:t>
            </w:r>
            <w:r w:rsidRPr="00D820E6">
              <w:rPr>
                <w:spacing w:val="-3"/>
                <w:sz w:val="28"/>
                <w:szCs w:val="28"/>
              </w:rPr>
              <w:t xml:space="preserve"> </w:t>
            </w:r>
            <w:r w:rsidRPr="00D820E6">
              <w:rPr>
                <w:sz w:val="28"/>
                <w:szCs w:val="28"/>
              </w:rPr>
              <w:t xml:space="preserve">ч. 30 </w:t>
            </w:r>
            <w:proofErr w:type="spellStart"/>
            <w:r w:rsidRPr="00D820E6">
              <w:rPr>
                <w:spacing w:val="-4"/>
                <w:sz w:val="28"/>
                <w:szCs w:val="28"/>
              </w:rPr>
              <w:t>мин</w:t>
            </w:r>
            <w:proofErr w:type="spellEnd"/>
            <w:r w:rsidRPr="00D820E6">
              <w:rPr>
                <w:spacing w:val="-4"/>
                <w:sz w:val="28"/>
                <w:szCs w:val="28"/>
              </w:rPr>
              <w:t>.</w:t>
            </w:r>
          </w:p>
        </w:tc>
      </w:tr>
      <w:tr w:rsidR="00D820E6" w:rsidRPr="00D820E6" w14:paraId="7F77049C" w14:textId="77777777" w:rsidTr="00D820E6">
        <w:trPr>
          <w:trHeight w:val="275"/>
        </w:trPr>
        <w:tc>
          <w:tcPr>
            <w:tcW w:w="1838" w:type="dxa"/>
          </w:tcPr>
          <w:p w14:paraId="50CC6784" w14:textId="77777777" w:rsidR="00D820E6" w:rsidRPr="00D820E6" w:rsidRDefault="00D820E6" w:rsidP="00D820E6">
            <w:pPr>
              <w:pStyle w:val="TableParagraph"/>
              <w:spacing w:line="255" w:lineRule="exact"/>
              <w:ind w:right="58"/>
              <w:rPr>
                <w:sz w:val="28"/>
                <w:szCs w:val="28"/>
              </w:rPr>
            </w:pPr>
            <w:proofErr w:type="spellStart"/>
            <w:r w:rsidRPr="00D820E6">
              <w:rPr>
                <w:sz w:val="28"/>
                <w:szCs w:val="28"/>
              </w:rPr>
              <w:t>Модуль</w:t>
            </w:r>
            <w:proofErr w:type="spellEnd"/>
            <w:r w:rsidRPr="00D820E6">
              <w:rPr>
                <w:spacing w:val="-4"/>
                <w:sz w:val="28"/>
                <w:szCs w:val="28"/>
              </w:rPr>
              <w:t xml:space="preserve"> </w:t>
            </w:r>
            <w:r w:rsidRPr="00D820E6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14:paraId="4CAC0CDE" w14:textId="77777777" w:rsidR="00D820E6" w:rsidRPr="00D820E6" w:rsidRDefault="00D820E6" w:rsidP="00D820E6">
            <w:pPr>
              <w:pStyle w:val="TableParagraph"/>
              <w:spacing w:line="255" w:lineRule="exact"/>
              <w:ind w:left="107"/>
              <w:rPr>
                <w:sz w:val="28"/>
                <w:szCs w:val="28"/>
              </w:rPr>
            </w:pPr>
            <w:proofErr w:type="spellStart"/>
            <w:r w:rsidRPr="00D820E6">
              <w:rPr>
                <w:sz w:val="28"/>
                <w:szCs w:val="28"/>
              </w:rPr>
              <w:t>Правоохранительная</w:t>
            </w:r>
            <w:proofErr w:type="spellEnd"/>
            <w:r w:rsidRPr="00D820E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820E6">
              <w:rPr>
                <w:spacing w:val="-2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1984" w:type="dxa"/>
          </w:tcPr>
          <w:p w14:paraId="7F17E126" w14:textId="77777777" w:rsidR="00D820E6" w:rsidRPr="00D820E6" w:rsidRDefault="00D820E6" w:rsidP="00D820E6">
            <w:pPr>
              <w:pStyle w:val="TableParagraph"/>
              <w:spacing w:line="255" w:lineRule="exact"/>
              <w:ind w:left="3"/>
              <w:rPr>
                <w:sz w:val="28"/>
                <w:szCs w:val="28"/>
              </w:rPr>
            </w:pPr>
            <w:r w:rsidRPr="00D820E6">
              <w:rPr>
                <w:sz w:val="28"/>
                <w:szCs w:val="28"/>
              </w:rPr>
              <w:t>1</w:t>
            </w:r>
            <w:r w:rsidRPr="00D820E6">
              <w:rPr>
                <w:spacing w:val="-3"/>
                <w:sz w:val="28"/>
                <w:szCs w:val="28"/>
              </w:rPr>
              <w:t xml:space="preserve"> </w:t>
            </w:r>
            <w:r w:rsidRPr="00D820E6">
              <w:rPr>
                <w:sz w:val="28"/>
                <w:szCs w:val="28"/>
              </w:rPr>
              <w:t xml:space="preserve">ч. 00 </w:t>
            </w:r>
            <w:proofErr w:type="spellStart"/>
            <w:r w:rsidRPr="00D820E6">
              <w:rPr>
                <w:spacing w:val="-4"/>
                <w:sz w:val="28"/>
                <w:szCs w:val="28"/>
              </w:rPr>
              <w:t>мин</w:t>
            </w:r>
            <w:proofErr w:type="spellEnd"/>
            <w:r w:rsidRPr="00D820E6">
              <w:rPr>
                <w:spacing w:val="-4"/>
                <w:sz w:val="28"/>
                <w:szCs w:val="28"/>
              </w:rPr>
              <w:t>.</w:t>
            </w:r>
          </w:p>
        </w:tc>
      </w:tr>
      <w:tr w:rsidR="00D820E6" w:rsidRPr="00D820E6" w14:paraId="29477098" w14:textId="77777777" w:rsidTr="00D820E6">
        <w:trPr>
          <w:trHeight w:val="553"/>
        </w:trPr>
        <w:tc>
          <w:tcPr>
            <w:tcW w:w="7650" w:type="dxa"/>
            <w:gridSpan w:val="2"/>
          </w:tcPr>
          <w:p w14:paraId="771490FF" w14:textId="2F691E5C" w:rsidR="00D820E6" w:rsidRPr="00D820E6" w:rsidRDefault="00D820E6" w:rsidP="00D820E6">
            <w:pPr>
              <w:pStyle w:val="TableParagraph"/>
              <w:spacing w:line="270" w:lineRule="atLeast"/>
              <w:ind w:right="100"/>
              <w:rPr>
                <w:sz w:val="28"/>
                <w:szCs w:val="28"/>
              </w:rPr>
            </w:pPr>
            <w:proofErr w:type="spellStart"/>
            <w:r w:rsidRPr="00D820E6">
              <w:rPr>
                <w:sz w:val="28"/>
                <w:szCs w:val="28"/>
              </w:rPr>
              <w:t>Максимальная</w:t>
            </w:r>
            <w:proofErr w:type="spellEnd"/>
            <w:r w:rsidRPr="00D820E6"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20E6">
              <w:rPr>
                <w:sz w:val="28"/>
                <w:szCs w:val="28"/>
              </w:rPr>
              <w:t>продолжительность</w:t>
            </w:r>
            <w:proofErr w:type="spellEnd"/>
            <w:r w:rsidRPr="00D820E6">
              <w:rPr>
                <w:sz w:val="28"/>
                <w:szCs w:val="28"/>
              </w:rPr>
              <w:t xml:space="preserve"> </w:t>
            </w:r>
            <w:proofErr w:type="spellStart"/>
            <w:r w:rsidRPr="00D820E6">
              <w:rPr>
                <w:sz w:val="28"/>
                <w:szCs w:val="28"/>
              </w:rPr>
              <w:t>демонстрационного</w:t>
            </w:r>
            <w:proofErr w:type="spellEnd"/>
            <w:r w:rsidRPr="00D820E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820E6">
              <w:rPr>
                <w:spacing w:val="-2"/>
                <w:sz w:val="28"/>
                <w:szCs w:val="28"/>
              </w:rPr>
              <w:t>экзамена</w:t>
            </w:r>
            <w:proofErr w:type="spellEnd"/>
            <w:r w:rsidRPr="00D820E6">
              <w:rPr>
                <w:spacing w:val="-2"/>
                <w:sz w:val="28"/>
                <w:szCs w:val="28"/>
              </w:rPr>
              <w:t>:</w:t>
            </w:r>
          </w:p>
        </w:tc>
        <w:tc>
          <w:tcPr>
            <w:tcW w:w="1984" w:type="dxa"/>
          </w:tcPr>
          <w:p w14:paraId="35322CFD" w14:textId="77777777" w:rsidR="00D820E6" w:rsidRPr="00D820E6" w:rsidRDefault="00D820E6" w:rsidP="00D820E6">
            <w:pPr>
              <w:pStyle w:val="TableParagraph"/>
              <w:spacing w:before="137"/>
              <w:ind w:left="3"/>
              <w:rPr>
                <w:sz w:val="28"/>
                <w:szCs w:val="28"/>
              </w:rPr>
            </w:pPr>
            <w:r w:rsidRPr="00D820E6">
              <w:rPr>
                <w:sz w:val="28"/>
                <w:szCs w:val="28"/>
              </w:rPr>
              <w:t>2</w:t>
            </w:r>
            <w:r w:rsidRPr="00D820E6">
              <w:rPr>
                <w:spacing w:val="-3"/>
                <w:sz w:val="28"/>
                <w:szCs w:val="28"/>
              </w:rPr>
              <w:t xml:space="preserve"> </w:t>
            </w:r>
            <w:r w:rsidRPr="00D820E6">
              <w:rPr>
                <w:sz w:val="28"/>
                <w:szCs w:val="28"/>
              </w:rPr>
              <w:t xml:space="preserve">ч. 30 </w:t>
            </w:r>
            <w:proofErr w:type="spellStart"/>
            <w:r w:rsidRPr="00D820E6">
              <w:rPr>
                <w:spacing w:val="-4"/>
                <w:sz w:val="28"/>
                <w:szCs w:val="28"/>
              </w:rPr>
              <w:t>мин</w:t>
            </w:r>
            <w:proofErr w:type="spellEnd"/>
            <w:r w:rsidRPr="00D820E6">
              <w:rPr>
                <w:spacing w:val="-4"/>
                <w:sz w:val="28"/>
                <w:szCs w:val="28"/>
              </w:rPr>
              <w:t>.</w:t>
            </w:r>
          </w:p>
        </w:tc>
      </w:tr>
    </w:tbl>
    <w:p w14:paraId="34B74A51" w14:textId="0BA0A0F7" w:rsidR="00D820E6" w:rsidRPr="00D820E6" w:rsidRDefault="00D820E6" w:rsidP="00D820E6">
      <w:pPr>
        <w:pStyle w:val="a3"/>
        <w:spacing w:before="164"/>
        <w:rPr>
          <w:sz w:val="28"/>
          <w:szCs w:val="28"/>
        </w:rPr>
      </w:pPr>
    </w:p>
    <w:p w14:paraId="7604683E" w14:textId="77777777" w:rsidR="00D820E6" w:rsidRPr="00D820E6" w:rsidRDefault="00D820E6" w:rsidP="00D820E6">
      <w:pPr>
        <w:pStyle w:val="1"/>
        <w:ind w:right="2"/>
      </w:pPr>
      <w:r w:rsidRPr="00D820E6">
        <w:t>Образец</w:t>
      </w:r>
      <w:r w:rsidRPr="00D820E6">
        <w:rPr>
          <w:spacing w:val="-6"/>
        </w:rPr>
        <w:t xml:space="preserve"> </w:t>
      </w:r>
      <w:r w:rsidRPr="00D820E6">
        <w:t>задания</w:t>
      </w:r>
      <w:r w:rsidRPr="00D820E6">
        <w:rPr>
          <w:spacing w:val="-5"/>
        </w:rPr>
        <w:t xml:space="preserve"> </w:t>
      </w:r>
      <w:r w:rsidRPr="00D820E6">
        <w:t>для</w:t>
      </w:r>
      <w:r w:rsidRPr="00D820E6">
        <w:rPr>
          <w:spacing w:val="-2"/>
        </w:rPr>
        <w:t xml:space="preserve"> </w:t>
      </w:r>
      <w:r w:rsidRPr="00D820E6">
        <w:t>ГИА</w:t>
      </w:r>
      <w:r w:rsidRPr="00D820E6">
        <w:rPr>
          <w:spacing w:val="-6"/>
        </w:rPr>
        <w:t xml:space="preserve"> </w:t>
      </w:r>
      <w:r w:rsidRPr="00D820E6">
        <w:t>ДЭ</w:t>
      </w:r>
      <w:r w:rsidRPr="00D820E6">
        <w:rPr>
          <w:spacing w:val="-4"/>
        </w:rPr>
        <w:t xml:space="preserve"> </w:t>
      </w:r>
      <w:r w:rsidRPr="00D820E6">
        <w:rPr>
          <w:spacing w:val="-5"/>
        </w:rPr>
        <w:t>БУ</w:t>
      </w:r>
    </w:p>
    <w:p w14:paraId="426467F0" w14:textId="77777777" w:rsidR="00D820E6" w:rsidRPr="00D820E6" w:rsidRDefault="00D820E6" w:rsidP="00D820E6">
      <w:pPr>
        <w:spacing w:before="79"/>
        <w:ind w:left="2" w:right="2"/>
        <w:jc w:val="center"/>
        <w:rPr>
          <w:b/>
          <w:sz w:val="28"/>
          <w:szCs w:val="28"/>
        </w:rPr>
      </w:pPr>
      <w:r w:rsidRPr="00D820E6">
        <w:rPr>
          <w:b/>
          <w:sz w:val="28"/>
          <w:szCs w:val="28"/>
        </w:rPr>
        <w:t>Модуль</w:t>
      </w:r>
      <w:r w:rsidRPr="00D820E6">
        <w:rPr>
          <w:b/>
          <w:spacing w:val="-10"/>
          <w:sz w:val="28"/>
          <w:szCs w:val="28"/>
        </w:rPr>
        <w:t xml:space="preserve"> </w:t>
      </w:r>
      <w:r w:rsidRPr="00D820E6">
        <w:rPr>
          <w:b/>
          <w:sz w:val="28"/>
          <w:szCs w:val="28"/>
        </w:rPr>
        <w:t>1.</w:t>
      </w:r>
      <w:r w:rsidRPr="00D820E6">
        <w:rPr>
          <w:b/>
          <w:spacing w:val="-7"/>
          <w:sz w:val="28"/>
          <w:szCs w:val="28"/>
        </w:rPr>
        <w:t xml:space="preserve"> </w:t>
      </w:r>
      <w:r w:rsidRPr="00D820E6">
        <w:rPr>
          <w:b/>
          <w:sz w:val="28"/>
          <w:szCs w:val="28"/>
        </w:rPr>
        <w:t>Правоприменительная</w:t>
      </w:r>
      <w:r w:rsidRPr="00D820E6">
        <w:rPr>
          <w:b/>
          <w:spacing w:val="-5"/>
          <w:sz w:val="28"/>
          <w:szCs w:val="28"/>
        </w:rPr>
        <w:t xml:space="preserve"> </w:t>
      </w:r>
      <w:r w:rsidRPr="00D820E6">
        <w:rPr>
          <w:b/>
          <w:spacing w:val="-2"/>
          <w:sz w:val="28"/>
          <w:szCs w:val="28"/>
        </w:rPr>
        <w:t>деятельность</w:t>
      </w:r>
    </w:p>
    <w:p w14:paraId="0BF3742A" w14:textId="77777777" w:rsidR="00D820E6" w:rsidRPr="00D820E6" w:rsidRDefault="00D820E6" w:rsidP="00D820E6">
      <w:pPr>
        <w:pStyle w:val="a3"/>
        <w:spacing w:line="360" w:lineRule="auto"/>
        <w:ind w:left="140" w:right="137" w:firstLine="707"/>
        <w:jc w:val="both"/>
        <w:rPr>
          <w:sz w:val="28"/>
          <w:szCs w:val="28"/>
        </w:rPr>
      </w:pPr>
      <w:r w:rsidRPr="00D820E6">
        <w:rPr>
          <w:sz w:val="28"/>
          <w:szCs w:val="28"/>
        </w:rPr>
        <w:t>За два с половиной часа до окончания рабочего дня</w:t>
      </w:r>
      <w:r w:rsidRPr="00D820E6">
        <w:rPr>
          <w:spacing w:val="40"/>
          <w:sz w:val="28"/>
          <w:szCs w:val="28"/>
        </w:rPr>
        <w:t xml:space="preserve"> </w:t>
      </w:r>
      <w:r w:rsidRPr="00D820E6">
        <w:rPr>
          <w:sz w:val="28"/>
          <w:szCs w:val="28"/>
        </w:rPr>
        <w:t>электромонтеры Галкин Иван Николаевич и Винокур Артем Сергеевич оставили работу и пошли в винный магазин. Там они купили бутылку коньяка, четыре бутылки пива и распили их. После этого Галкин пошел домой, а Винокур вернулся на объект,</w:t>
      </w:r>
      <w:r w:rsidRPr="00D820E6">
        <w:rPr>
          <w:spacing w:val="-16"/>
          <w:sz w:val="28"/>
          <w:szCs w:val="28"/>
        </w:rPr>
        <w:t xml:space="preserve"> </w:t>
      </w:r>
      <w:r w:rsidRPr="00D820E6">
        <w:rPr>
          <w:sz w:val="28"/>
          <w:szCs w:val="28"/>
        </w:rPr>
        <w:t>чтобы</w:t>
      </w:r>
      <w:r w:rsidRPr="00D820E6">
        <w:rPr>
          <w:spacing w:val="-14"/>
          <w:sz w:val="28"/>
          <w:szCs w:val="28"/>
        </w:rPr>
        <w:t xml:space="preserve"> </w:t>
      </w:r>
      <w:r w:rsidRPr="00D820E6">
        <w:rPr>
          <w:sz w:val="28"/>
          <w:szCs w:val="28"/>
        </w:rPr>
        <w:t>закончить,</w:t>
      </w:r>
      <w:r w:rsidRPr="00D820E6">
        <w:rPr>
          <w:spacing w:val="-15"/>
          <w:sz w:val="28"/>
          <w:szCs w:val="28"/>
        </w:rPr>
        <w:t xml:space="preserve"> </w:t>
      </w:r>
      <w:r w:rsidRPr="00D820E6">
        <w:rPr>
          <w:sz w:val="28"/>
          <w:szCs w:val="28"/>
        </w:rPr>
        <w:t>как</w:t>
      </w:r>
      <w:r w:rsidRPr="00D820E6">
        <w:rPr>
          <w:spacing w:val="-17"/>
          <w:sz w:val="28"/>
          <w:szCs w:val="28"/>
        </w:rPr>
        <w:t xml:space="preserve"> </w:t>
      </w:r>
      <w:r w:rsidRPr="00D820E6">
        <w:rPr>
          <w:sz w:val="28"/>
          <w:szCs w:val="28"/>
        </w:rPr>
        <w:t>он</w:t>
      </w:r>
      <w:r w:rsidRPr="00D820E6">
        <w:rPr>
          <w:spacing w:val="-17"/>
          <w:sz w:val="28"/>
          <w:szCs w:val="28"/>
        </w:rPr>
        <w:t xml:space="preserve"> </w:t>
      </w:r>
      <w:r w:rsidRPr="00D820E6">
        <w:rPr>
          <w:sz w:val="28"/>
          <w:szCs w:val="28"/>
        </w:rPr>
        <w:t>объяснил,</w:t>
      </w:r>
      <w:r w:rsidRPr="00D820E6">
        <w:rPr>
          <w:spacing w:val="-15"/>
          <w:sz w:val="28"/>
          <w:szCs w:val="28"/>
        </w:rPr>
        <w:t xml:space="preserve"> </w:t>
      </w:r>
      <w:r w:rsidRPr="00D820E6">
        <w:rPr>
          <w:sz w:val="28"/>
          <w:szCs w:val="28"/>
        </w:rPr>
        <w:t>начатую</w:t>
      </w:r>
      <w:r w:rsidRPr="00D820E6">
        <w:rPr>
          <w:spacing w:val="-16"/>
          <w:sz w:val="28"/>
          <w:szCs w:val="28"/>
        </w:rPr>
        <w:t xml:space="preserve"> </w:t>
      </w:r>
      <w:r w:rsidRPr="00D820E6">
        <w:rPr>
          <w:sz w:val="28"/>
          <w:szCs w:val="28"/>
        </w:rPr>
        <w:t>работу.</w:t>
      </w:r>
      <w:r w:rsidRPr="00D820E6">
        <w:rPr>
          <w:spacing w:val="-15"/>
          <w:sz w:val="28"/>
          <w:szCs w:val="28"/>
        </w:rPr>
        <w:t xml:space="preserve"> </w:t>
      </w:r>
      <w:r w:rsidRPr="00D820E6">
        <w:rPr>
          <w:sz w:val="28"/>
          <w:szCs w:val="28"/>
        </w:rPr>
        <w:t>Здесь</w:t>
      </w:r>
      <w:r w:rsidRPr="00D820E6">
        <w:rPr>
          <w:spacing w:val="-16"/>
          <w:sz w:val="28"/>
          <w:szCs w:val="28"/>
        </w:rPr>
        <w:t xml:space="preserve"> </w:t>
      </w:r>
      <w:r w:rsidRPr="00D820E6">
        <w:rPr>
          <w:sz w:val="28"/>
          <w:szCs w:val="28"/>
        </w:rPr>
        <w:t>и</w:t>
      </w:r>
      <w:r w:rsidRPr="00D820E6">
        <w:rPr>
          <w:spacing w:val="-17"/>
          <w:sz w:val="28"/>
          <w:szCs w:val="28"/>
        </w:rPr>
        <w:t xml:space="preserve"> </w:t>
      </w:r>
      <w:r w:rsidRPr="00D820E6">
        <w:rPr>
          <w:sz w:val="28"/>
          <w:szCs w:val="28"/>
        </w:rPr>
        <w:t>обнаружил его начальник электромеханического цеха.</w:t>
      </w:r>
    </w:p>
    <w:p w14:paraId="15BC3804" w14:textId="77777777" w:rsidR="00D820E6" w:rsidRPr="00D820E6" w:rsidRDefault="00D820E6" w:rsidP="00D820E6">
      <w:pPr>
        <w:pStyle w:val="a3"/>
        <w:spacing w:line="360" w:lineRule="auto"/>
        <w:ind w:left="848" w:right="3426"/>
        <w:jc w:val="both"/>
        <w:rPr>
          <w:sz w:val="28"/>
          <w:szCs w:val="28"/>
        </w:rPr>
      </w:pPr>
      <w:r w:rsidRPr="00D820E6">
        <w:rPr>
          <w:sz w:val="28"/>
          <w:szCs w:val="28"/>
        </w:rPr>
        <w:t>Составить</w:t>
      </w:r>
      <w:r w:rsidRPr="00D820E6">
        <w:rPr>
          <w:spacing w:val="-10"/>
          <w:sz w:val="28"/>
          <w:szCs w:val="28"/>
        </w:rPr>
        <w:t xml:space="preserve"> </w:t>
      </w:r>
      <w:r w:rsidRPr="00D820E6">
        <w:rPr>
          <w:sz w:val="28"/>
          <w:szCs w:val="28"/>
        </w:rPr>
        <w:t>акт</w:t>
      </w:r>
      <w:r w:rsidRPr="00D820E6">
        <w:rPr>
          <w:spacing w:val="-10"/>
          <w:sz w:val="28"/>
          <w:szCs w:val="28"/>
        </w:rPr>
        <w:t xml:space="preserve"> </w:t>
      </w:r>
      <w:r w:rsidRPr="00D820E6">
        <w:rPr>
          <w:sz w:val="28"/>
          <w:szCs w:val="28"/>
        </w:rPr>
        <w:t>о</w:t>
      </w:r>
      <w:r w:rsidRPr="00D820E6">
        <w:rPr>
          <w:spacing w:val="-11"/>
          <w:sz w:val="28"/>
          <w:szCs w:val="28"/>
        </w:rPr>
        <w:t xml:space="preserve"> </w:t>
      </w:r>
      <w:r w:rsidRPr="00D820E6">
        <w:rPr>
          <w:sz w:val="28"/>
          <w:szCs w:val="28"/>
        </w:rPr>
        <w:t>дисциплинарном</w:t>
      </w:r>
      <w:r w:rsidRPr="00D820E6">
        <w:rPr>
          <w:spacing w:val="-9"/>
          <w:sz w:val="28"/>
          <w:szCs w:val="28"/>
        </w:rPr>
        <w:t xml:space="preserve"> </w:t>
      </w:r>
      <w:r w:rsidRPr="00D820E6">
        <w:rPr>
          <w:sz w:val="28"/>
          <w:szCs w:val="28"/>
        </w:rPr>
        <w:t>проступке. Составить объяснение работников.</w:t>
      </w:r>
    </w:p>
    <w:p w14:paraId="70BDB33D" w14:textId="77777777" w:rsidR="00D820E6" w:rsidRPr="00D820E6" w:rsidRDefault="00D820E6" w:rsidP="00D820E6">
      <w:pPr>
        <w:pStyle w:val="a3"/>
        <w:spacing w:line="321" w:lineRule="exact"/>
        <w:ind w:left="848"/>
        <w:jc w:val="both"/>
        <w:rPr>
          <w:i/>
          <w:sz w:val="28"/>
          <w:szCs w:val="28"/>
        </w:rPr>
      </w:pPr>
      <w:r w:rsidRPr="00D820E6">
        <w:rPr>
          <w:sz w:val="28"/>
          <w:szCs w:val="28"/>
        </w:rPr>
        <w:t>Составить</w:t>
      </w:r>
      <w:r w:rsidRPr="00D820E6">
        <w:rPr>
          <w:spacing w:val="-8"/>
          <w:sz w:val="28"/>
          <w:szCs w:val="28"/>
        </w:rPr>
        <w:t xml:space="preserve"> </w:t>
      </w:r>
      <w:r w:rsidRPr="00D820E6">
        <w:rPr>
          <w:sz w:val="28"/>
          <w:szCs w:val="28"/>
        </w:rPr>
        <w:t>приказ</w:t>
      </w:r>
      <w:r w:rsidRPr="00D820E6">
        <w:rPr>
          <w:spacing w:val="-7"/>
          <w:sz w:val="28"/>
          <w:szCs w:val="28"/>
        </w:rPr>
        <w:t xml:space="preserve"> </w:t>
      </w:r>
      <w:r w:rsidRPr="00D820E6">
        <w:rPr>
          <w:sz w:val="28"/>
          <w:szCs w:val="28"/>
        </w:rPr>
        <w:t>об</w:t>
      </w:r>
      <w:r w:rsidRPr="00D820E6">
        <w:rPr>
          <w:spacing w:val="-5"/>
          <w:sz w:val="28"/>
          <w:szCs w:val="28"/>
        </w:rPr>
        <w:t xml:space="preserve"> </w:t>
      </w:r>
      <w:r w:rsidRPr="00D820E6">
        <w:rPr>
          <w:sz w:val="28"/>
          <w:szCs w:val="28"/>
        </w:rPr>
        <w:t>увольнении</w:t>
      </w:r>
      <w:r w:rsidRPr="00D820E6">
        <w:rPr>
          <w:spacing w:val="-6"/>
          <w:sz w:val="28"/>
          <w:szCs w:val="28"/>
        </w:rPr>
        <w:t xml:space="preserve"> </w:t>
      </w:r>
      <w:r w:rsidRPr="00D820E6">
        <w:rPr>
          <w:spacing w:val="-2"/>
          <w:sz w:val="28"/>
          <w:szCs w:val="28"/>
        </w:rPr>
        <w:t>работников</w:t>
      </w:r>
      <w:r w:rsidRPr="00D820E6">
        <w:rPr>
          <w:i/>
          <w:spacing w:val="-2"/>
          <w:sz w:val="28"/>
          <w:szCs w:val="28"/>
        </w:rPr>
        <w:t>.</w:t>
      </w:r>
    </w:p>
    <w:p w14:paraId="3892176F" w14:textId="77777777" w:rsidR="00D820E6" w:rsidRPr="00D820E6" w:rsidRDefault="00D820E6" w:rsidP="00D820E6">
      <w:pPr>
        <w:pStyle w:val="a3"/>
        <w:rPr>
          <w:i/>
          <w:sz w:val="28"/>
          <w:szCs w:val="28"/>
        </w:rPr>
      </w:pPr>
    </w:p>
    <w:p w14:paraId="771BB85B" w14:textId="77777777" w:rsidR="00D820E6" w:rsidRPr="00D820E6" w:rsidRDefault="00D820E6" w:rsidP="00D820E6">
      <w:pPr>
        <w:pStyle w:val="a3"/>
        <w:spacing w:line="360" w:lineRule="auto"/>
        <w:ind w:left="140" w:right="142" w:firstLine="707"/>
        <w:jc w:val="both"/>
        <w:rPr>
          <w:sz w:val="28"/>
          <w:szCs w:val="28"/>
        </w:rPr>
      </w:pPr>
      <w:r w:rsidRPr="00D820E6">
        <w:rPr>
          <w:sz w:val="28"/>
          <w:szCs w:val="28"/>
        </w:rPr>
        <w:t xml:space="preserve">Инструкции для ГЭ: В случае внесения изменений в действующее законодательство на момент проведения демонстрационного экзамена, Главному эксперту необходимо актуализировать прилагаемые формы </w:t>
      </w:r>
      <w:r w:rsidRPr="00D820E6">
        <w:rPr>
          <w:spacing w:val="-2"/>
          <w:sz w:val="28"/>
          <w:szCs w:val="28"/>
        </w:rPr>
        <w:t>документов</w:t>
      </w:r>
    </w:p>
    <w:p w14:paraId="299A81A5" w14:textId="77777777" w:rsidR="00D820E6" w:rsidRPr="00D820E6" w:rsidRDefault="00D820E6" w:rsidP="00D820E6">
      <w:pPr>
        <w:pStyle w:val="a3"/>
        <w:spacing w:line="360" w:lineRule="auto"/>
        <w:ind w:left="140" w:right="143" w:firstLine="707"/>
        <w:jc w:val="both"/>
        <w:rPr>
          <w:sz w:val="28"/>
          <w:szCs w:val="28"/>
        </w:rPr>
      </w:pPr>
      <w:r w:rsidRPr="00D820E6">
        <w:rPr>
          <w:sz w:val="28"/>
          <w:szCs w:val="28"/>
        </w:rPr>
        <w:t>Инструкции</w:t>
      </w:r>
      <w:r w:rsidRPr="00D820E6">
        <w:rPr>
          <w:spacing w:val="-14"/>
          <w:sz w:val="28"/>
          <w:szCs w:val="28"/>
        </w:rPr>
        <w:t xml:space="preserve"> </w:t>
      </w:r>
      <w:r w:rsidRPr="00D820E6">
        <w:rPr>
          <w:sz w:val="28"/>
          <w:szCs w:val="28"/>
        </w:rPr>
        <w:t>для</w:t>
      </w:r>
      <w:r w:rsidRPr="00D820E6">
        <w:rPr>
          <w:spacing w:val="-14"/>
          <w:sz w:val="28"/>
          <w:szCs w:val="28"/>
        </w:rPr>
        <w:t xml:space="preserve"> </w:t>
      </w:r>
      <w:r w:rsidRPr="00D820E6">
        <w:rPr>
          <w:sz w:val="28"/>
          <w:szCs w:val="28"/>
        </w:rPr>
        <w:t>ТЭ:</w:t>
      </w:r>
      <w:r w:rsidRPr="00D820E6">
        <w:rPr>
          <w:spacing w:val="-15"/>
          <w:sz w:val="28"/>
          <w:szCs w:val="28"/>
        </w:rPr>
        <w:t xml:space="preserve"> </w:t>
      </w:r>
      <w:r w:rsidRPr="00D820E6">
        <w:rPr>
          <w:sz w:val="28"/>
          <w:szCs w:val="28"/>
        </w:rPr>
        <w:t>В</w:t>
      </w:r>
      <w:r w:rsidRPr="00D820E6">
        <w:rPr>
          <w:spacing w:val="-15"/>
          <w:sz w:val="28"/>
          <w:szCs w:val="28"/>
        </w:rPr>
        <w:t xml:space="preserve"> </w:t>
      </w:r>
      <w:r w:rsidRPr="00D820E6">
        <w:rPr>
          <w:sz w:val="28"/>
          <w:szCs w:val="28"/>
        </w:rPr>
        <w:t>целях</w:t>
      </w:r>
      <w:r w:rsidRPr="00D820E6">
        <w:rPr>
          <w:spacing w:val="-14"/>
          <w:sz w:val="28"/>
          <w:szCs w:val="28"/>
        </w:rPr>
        <w:t xml:space="preserve"> </w:t>
      </w:r>
      <w:r w:rsidRPr="00D820E6">
        <w:rPr>
          <w:sz w:val="28"/>
          <w:szCs w:val="28"/>
        </w:rPr>
        <w:t>обеспечения</w:t>
      </w:r>
      <w:r w:rsidRPr="00D820E6">
        <w:rPr>
          <w:spacing w:val="-14"/>
          <w:sz w:val="28"/>
          <w:szCs w:val="28"/>
        </w:rPr>
        <w:t xml:space="preserve"> </w:t>
      </w:r>
      <w:r w:rsidRPr="00D820E6">
        <w:rPr>
          <w:sz w:val="28"/>
          <w:szCs w:val="28"/>
        </w:rPr>
        <w:t>объективности</w:t>
      </w:r>
      <w:r w:rsidRPr="00D820E6">
        <w:rPr>
          <w:spacing w:val="-16"/>
          <w:sz w:val="28"/>
          <w:szCs w:val="28"/>
        </w:rPr>
        <w:t xml:space="preserve"> </w:t>
      </w:r>
      <w:r w:rsidRPr="00D820E6">
        <w:rPr>
          <w:sz w:val="28"/>
          <w:szCs w:val="28"/>
        </w:rPr>
        <w:t>и</w:t>
      </w:r>
      <w:r w:rsidRPr="00D820E6">
        <w:rPr>
          <w:spacing w:val="-14"/>
          <w:sz w:val="28"/>
          <w:szCs w:val="28"/>
        </w:rPr>
        <w:t xml:space="preserve"> </w:t>
      </w:r>
      <w:r w:rsidRPr="00D820E6">
        <w:rPr>
          <w:sz w:val="28"/>
          <w:szCs w:val="28"/>
        </w:rPr>
        <w:t xml:space="preserve">соответствия условиям проведения демонстрационного экзамена Техническому эксперту </w:t>
      </w:r>
      <w:r w:rsidRPr="00D820E6">
        <w:rPr>
          <w:spacing w:val="-2"/>
          <w:sz w:val="28"/>
          <w:szCs w:val="28"/>
        </w:rPr>
        <w:t>необходимо:</w:t>
      </w:r>
    </w:p>
    <w:p w14:paraId="276C68B1" w14:textId="77777777" w:rsidR="00D820E6" w:rsidRPr="00D820E6" w:rsidRDefault="00D820E6" w:rsidP="00D820E6">
      <w:pPr>
        <w:pStyle w:val="a9"/>
        <w:numPr>
          <w:ilvl w:val="0"/>
          <w:numId w:val="6"/>
        </w:numPr>
        <w:tabs>
          <w:tab w:val="left" w:pos="1184"/>
        </w:tabs>
        <w:spacing w:before="1" w:line="360" w:lineRule="auto"/>
        <w:ind w:right="142" w:firstLine="707"/>
        <w:rPr>
          <w:sz w:val="28"/>
          <w:szCs w:val="28"/>
        </w:rPr>
      </w:pPr>
      <w:r w:rsidRPr="00D820E6">
        <w:rPr>
          <w:sz w:val="28"/>
          <w:szCs w:val="28"/>
        </w:rPr>
        <w:t>обеспечить каждое рабочее место обучающегося доступом к справочно-правовой системе (СПС) в актуальной версии;</w:t>
      </w:r>
    </w:p>
    <w:p w14:paraId="60C015B6" w14:textId="77777777" w:rsidR="00D820E6" w:rsidRPr="00D820E6" w:rsidRDefault="00D820E6" w:rsidP="00D820E6">
      <w:pPr>
        <w:pStyle w:val="a9"/>
        <w:numPr>
          <w:ilvl w:val="0"/>
          <w:numId w:val="6"/>
        </w:numPr>
        <w:tabs>
          <w:tab w:val="left" w:pos="1033"/>
        </w:tabs>
        <w:spacing w:before="79" w:line="360" w:lineRule="auto"/>
        <w:ind w:right="137" w:firstLine="707"/>
        <w:rPr>
          <w:sz w:val="28"/>
          <w:szCs w:val="28"/>
        </w:rPr>
      </w:pPr>
      <w:r w:rsidRPr="00D820E6">
        <w:rPr>
          <w:sz w:val="28"/>
          <w:szCs w:val="28"/>
        </w:rPr>
        <w:lastRenderedPageBreak/>
        <w:t xml:space="preserve">при необходимости, предоставить доступ к базам судебной практики (если они отсутствуют в используемой на площадке справочно-правовой </w:t>
      </w:r>
      <w:r w:rsidRPr="00D820E6">
        <w:rPr>
          <w:spacing w:val="-2"/>
          <w:sz w:val="28"/>
          <w:szCs w:val="28"/>
        </w:rPr>
        <w:t>системе);</w:t>
      </w:r>
    </w:p>
    <w:p w14:paraId="440DD99C" w14:textId="77777777" w:rsidR="00D820E6" w:rsidRPr="00D820E6" w:rsidRDefault="00D820E6" w:rsidP="00D820E6">
      <w:pPr>
        <w:pStyle w:val="a9"/>
        <w:numPr>
          <w:ilvl w:val="0"/>
          <w:numId w:val="6"/>
        </w:numPr>
        <w:tabs>
          <w:tab w:val="left" w:pos="1019"/>
        </w:tabs>
        <w:spacing w:before="1" w:line="360" w:lineRule="auto"/>
        <w:ind w:right="143" w:firstLine="707"/>
        <w:rPr>
          <w:sz w:val="28"/>
          <w:szCs w:val="28"/>
        </w:rPr>
      </w:pPr>
      <w:r w:rsidRPr="00D820E6">
        <w:rPr>
          <w:sz w:val="28"/>
          <w:szCs w:val="28"/>
        </w:rPr>
        <w:t>заблокировать возможность использования обучающимися сторонних интернет-ресурсов и контента, не относящегося к выполнению заданий демонстрационного экзамена;</w:t>
      </w:r>
    </w:p>
    <w:p w14:paraId="6261FE20" w14:textId="77777777" w:rsidR="00D820E6" w:rsidRPr="00D820E6" w:rsidRDefault="00D820E6" w:rsidP="00D820E6">
      <w:pPr>
        <w:pStyle w:val="a9"/>
        <w:numPr>
          <w:ilvl w:val="0"/>
          <w:numId w:val="6"/>
        </w:numPr>
        <w:tabs>
          <w:tab w:val="left" w:pos="1067"/>
        </w:tabs>
        <w:spacing w:line="360" w:lineRule="auto"/>
        <w:ind w:right="147" w:firstLine="707"/>
        <w:rPr>
          <w:sz w:val="28"/>
          <w:szCs w:val="28"/>
        </w:rPr>
      </w:pPr>
      <w:r w:rsidRPr="00D820E6">
        <w:rPr>
          <w:sz w:val="28"/>
          <w:szCs w:val="28"/>
        </w:rPr>
        <w:t>в подготовительный день проверить работоспособность СПС и баз судебной практики на всех рабочих местах;</w:t>
      </w:r>
    </w:p>
    <w:p w14:paraId="645F0443" w14:textId="77777777" w:rsidR="00D820E6" w:rsidRPr="00D820E6" w:rsidRDefault="00D820E6" w:rsidP="00D820E6">
      <w:pPr>
        <w:pStyle w:val="a9"/>
        <w:numPr>
          <w:ilvl w:val="0"/>
          <w:numId w:val="6"/>
        </w:numPr>
        <w:tabs>
          <w:tab w:val="left" w:pos="1074"/>
        </w:tabs>
        <w:spacing w:line="360" w:lineRule="auto"/>
        <w:ind w:right="146" w:firstLine="707"/>
        <w:rPr>
          <w:sz w:val="28"/>
          <w:szCs w:val="28"/>
        </w:rPr>
      </w:pPr>
      <w:r w:rsidRPr="00D820E6">
        <w:rPr>
          <w:sz w:val="28"/>
          <w:szCs w:val="28"/>
        </w:rPr>
        <w:t xml:space="preserve">удостовериться, что ограничения на сторонние ресурсы действуют </w:t>
      </w:r>
      <w:r w:rsidRPr="00D820E6">
        <w:rPr>
          <w:spacing w:val="-2"/>
          <w:sz w:val="28"/>
          <w:szCs w:val="28"/>
        </w:rPr>
        <w:t>корректно.</w:t>
      </w:r>
    </w:p>
    <w:p w14:paraId="2C337B19" w14:textId="77777777" w:rsidR="00D820E6" w:rsidRPr="00D820E6" w:rsidRDefault="00D820E6" w:rsidP="00D820E6">
      <w:pPr>
        <w:pStyle w:val="a3"/>
        <w:spacing w:line="362" w:lineRule="auto"/>
        <w:ind w:left="140" w:right="147" w:firstLine="707"/>
        <w:jc w:val="both"/>
        <w:rPr>
          <w:sz w:val="28"/>
          <w:szCs w:val="28"/>
        </w:rPr>
      </w:pPr>
      <w:r w:rsidRPr="00D820E6">
        <w:rPr>
          <w:sz w:val="28"/>
          <w:szCs w:val="28"/>
        </w:rPr>
        <w:t>Технический эксперт несет ответственность за соблюдение указанных требований и должен устранить любые неполадки до начала экзамена.</w:t>
      </w:r>
    </w:p>
    <w:p w14:paraId="5EBD800A" w14:textId="77777777" w:rsidR="00D820E6" w:rsidRPr="00D820E6" w:rsidRDefault="00D820E6" w:rsidP="00D820E6">
      <w:pPr>
        <w:pStyle w:val="1"/>
        <w:ind w:right="2"/>
      </w:pPr>
      <w:r w:rsidRPr="00D820E6">
        <w:t>Модуль</w:t>
      </w:r>
      <w:r w:rsidRPr="00D820E6">
        <w:rPr>
          <w:spacing w:val="-11"/>
        </w:rPr>
        <w:t xml:space="preserve"> </w:t>
      </w:r>
      <w:r w:rsidRPr="00D820E6">
        <w:t>2.</w:t>
      </w:r>
      <w:r w:rsidRPr="00D820E6">
        <w:rPr>
          <w:spacing w:val="-7"/>
        </w:rPr>
        <w:t xml:space="preserve"> </w:t>
      </w:r>
      <w:r w:rsidRPr="00D820E6">
        <w:t>Правоохранительная</w:t>
      </w:r>
      <w:r w:rsidRPr="00D820E6">
        <w:rPr>
          <w:spacing w:val="-8"/>
        </w:rPr>
        <w:t xml:space="preserve"> </w:t>
      </w:r>
      <w:r w:rsidRPr="00D820E6">
        <w:rPr>
          <w:spacing w:val="-2"/>
        </w:rPr>
        <w:t>деятельность</w:t>
      </w:r>
    </w:p>
    <w:p w14:paraId="5C41D834" w14:textId="1CF44449" w:rsidR="00D820E6" w:rsidRPr="00D820E6" w:rsidRDefault="00D820E6" w:rsidP="00D820E6">
      <w:pPr>
        <w:pStyle w:val="a3"/>
        <w:tabs>
          <w:tab w:val="left" w:pos="253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651029FD" w14:textId="77777777" w:rsidR="00D820E6" w:rsidRPr="00D820E6" w:rsidRDefault="00D820E6" w:rsidP="00D820E6">
      <w:pPr>
        <w:pStyle w:val="a3"/>
        <w:ind w:left="848"/>
        <w:rPr>
          <w:sz w:val="28"/>
          <w:szCs w:val="28"/>
        </w:rPr>
      </w:pPr>
      <w:r w:rsidRPr="00D820E6">
        <w:rPr>
          <w:spacing w:val="-2"/>
          <w:sz w:val="28"/>
          <w:szCs w:val="28"/>
        </w:rPr>
        <w:t>Задание:</w:t>
      </w:r>
    </w:p>
    <w:p w14:paraId="3827CCB7" w14:textId="77777777" w:rsidR="00D820E6" w:rsidRPr="00D820E6" w:rsidRDefault="00D820E6" w:rsidP="00D820E6">
      <w:pPr>
        <w:pStyle w:val="a3"/>
        <w:spacing w:before="161" w:line="360" w:lineRule="auto"/>
        <w:ind w:left="140" w:right="139" w:firstLine="707"/>
        <w:jc w:val="both"/>
        <w:rPr>
          <w:sz w:val="28"/>
          <w:szCs w:val="28"/>
        </w:rPr>
      </w:pPr>
      <w:r w:rsidRPr="00D820E6">
        <w:rPr>
          <w:sz w:val="28"/>
          <w:szCs w:val="28"/>
        </w:rPr>
        <w:t>Никитина Анна Михайловна 1995 года рождения, у неустановленного следствием лица приобрела на центральном рынке города для собственного потребления</w:t>
      </w:r>
      <w:r w:rsidRPr="00D820E6">
        <w:rPr>
          <w:spacing w:val="-8"/>
          <w:sz w:val="28"/>
          <w:szCs w:val="28"/>
        </w:rPr>
        <w:t xml:space="preserve"> </w:t>
      </w:r>
      <w:r w:rsidRPr="00D820E6">
        <w:rPr>
          <w:sz w:val="28"/>
          <w:szCs w:val="28"/>
        </w:rPr>
        <w:t>наркотическое</w:t>
      </w:r>
      <w:r w:rsidRPr="00D820E6">
        <w:rPr>
          <w:spacing w:val="-9"/>
          <w:sz w:val="28"/>
          <w:szCs w:val="28"/>
        </w:rPr>
        <w:t xml:space="preserve"> </w:t>
      </w:r>
      <w:r w:rsidRPr="00D820E6">
        <w:rPr>
          <w:sz w:val="28"/>
          <w:szCs w:val="28"/>
        </w:rPr>
        <w:t>средство -</w:t>
      </w:r>
      <w:r w:rsidRPr="00D820E6">
        <w:rPr>
          <w:spacing w:val="-8"/>
          <w:sz w:val="28"/>
          <w:szCs w:val="28"/>
        </w:rPr>
        <w:t xml:space="preserve"> </w:t>
      </w:r>
      <w:r w:rsidRPr="00D820E6">
        <w:rPr>
          <w:sz w:val="28"/>
          <w:szCs w:val="28"/>
        </w:rPr>
        <w:t>опий</w:t>
      </w:r>
      <w:r w:rsidRPr="00D820E6">
        <w:rPr>
          <w:spacing w:val="-6"/>
          <w:sz w:val="28"/>
          <w:szCs w:val="28"/>
        </w:rPr>
        <w:t xml:space="preserve"> </w:t>
      </w:r>
      <w:r w:rsidRPr="00D820E6">
        <w:rPr>
          <w:sz w:val="28"/>
          <w:szCs w:val="28"/>
        </w:rPr>
        <w:t>на</w:t>
      </w:r>
      <w:r w:rsidRPr="00D820E6">
        <w:rPr>
          <w:spacing w:val="-6"/>
          <w:sz w:val="28"/>
          <w:szCs w:val="28"/>
        </w:rPr>
        <w:t xml:space="preserve"> </w:t>
      </w:r>
      <w:r w:rsidRPr="00D820E6">
        <w:rPr>
          <w:sz w:val="28"/>
          <w:szCs w:val="28"/>
        </w:rPr>
        <w:t>сумму</w:t>
      </w:r>
      <w:r w:rsidRPr="00D820E6">
        <w:rPr>
          <w:spacing w:val="-8"/>
          <w:sz w:val="28"/>
          <w:szCs w:val="28"/>
        </w:rPr>
        <w:t xml:space="preserve"> </w:t>
      </w:r>
      <w:r w:rsidRPr="00D820E6">
        <w:rPr>
          <w:sz w:val="28"/>
          <w:szCs w:val="28"/>
        </w:rPr>
        <w:t>10000</w:t>
      </w:r>
      <w:r w:rsidRPr="00D820E6">
        <w:rPr>
          <w:spacing w:val="-8"/>
          <w:sz w:val="28"/>
          <w:szCs w:val="28"/>
        </w:rPr>
        <w:t xml:space="preserve"> </w:t>
      </w:r>
      <w:r w:rsidRPr="00D820E6">
        <w:rPr>
          <w:sz w:val="28"/>
          <w:szCs w:val="28"/>
        </w:rPr>
        <w:t>рублей</w:t>
      </w:r>
      <w:r w:rsidRPr="00D820E6">
        <w:rPr>
          <w:spacing w:val="-6"/>
          <w:sz w:val="28"/>
          <w:szCs w:val="28"/>
        </w:rPr>
        <w:t xml:space="preserve"> </w:t>
      </w:r>
      <w:r w:rsidRPr="00D820E6">
        <w:rPr>
          <w:sz w:val="28"/>
          <w:szCs w:val="28"/>
        </w:rPr>
        <w:t>и</w:t>
      </w:r>
      <w:r w:rsidRPr="00D820E6">
        <w:rPr>
          <w:spacing w:val="-8"/>
          <w:sz w:val="28"/>
          <w:szCs w:val="28"/>
        </w:rPr>
        <w:t xml:space="preserve"> </w:t>
      </w:r>
      <w:r w:rsidRPr="00D820E6">
        <w:rPr>
          <w:sz w:val="28"/>
          <w:szCs w:val="28"/>
        </w:rPr>
        <w:t>хранила наркотик дома. Из части приобретенного опия она изготовила раствор и использовала его для себя, а 1,72 г. наркотика продолжала хранить дома, где он был обнаружен и изъят во время обыска. На следующий день Никитина вновь приобрела у неустановленного лица на городском центральном рынке для личного потребления 20 полиэтиленовых пакетиков с наркотическим средством</w:t>
      </w:r>
      <w:r w:rsidRPr="00D820E6">
        <w:rPr>
          <w:spacing w:val="-6"/>
          <w:sz w:val="28"/>
          <w:szCs w:val="28"/>
        </w:rPr>
        <w:t xml:space="preserve"> </w:t>
      </w:r>
      <w:r w:rsidRPr="00D820E6">
        <w:rPr>
          <w:sz w:val="28"/>
          <w:szCs w:val="28"/>
        </w:rPr>
        <w:t>-</w:t>
      </w:r>
      <w:r w:rsidRPr="00D820E6">
        <w:rPr>
          <w:spacing w:val="-9"/>
          <w:sz w:val="28"/>
          <w:szCs w:val="28"/>
        </w:rPr>
        <w:t xml:space="preserve"> </w:t>
      </w:r>
      <w:r w:rsidRPr="00D820E6">
        <w:rPr>
          <w:sz w:val="28"/>
          <w:szCs w:val="28"/>
        </w:rPr>
        <w:t>опием.</w:t>
      </w:r>
      <w:r w:rsidRPr="00D820E6">
        <w:rPr>
          <w:spacing w:val="-9"/>
          <w:sz w:val="28"/>
          <w:szCs w:val="28"/>
        </w:rPr>
        <w:t xml:space="preserve"> </w:t>
      </w:r>
      <w:r w:rsidRPr="00D820E6">
        <w:rPr>
          <w:sz w:val="28"/>
          <w:szCs w:val="28"/>
        </w:rPr>
        <w:t>Часть</w:t>
      </w:r>
      <w:r w:rsidRPr="00D820E6">
        <w:rPr>
          <w:spacing w:val="-8"/>
          <w:sz w:val="28"/>
          <w:szCs w:val="28"/>
        </w:rPr>
        <w:t xml:space="preserve"> </w:t>
      </w:r>
      <w:r w:rsidRPr="00D820E6">
        <w:rPr>
          <w:sz w:val="28"/>
          <w:szCs w:val="28"/>
        </w:rPr>
        <w:t>приобретенного</w:t>
      </w:r>
      <w:r w:rsidRPr="00D820E6">
        <w:rPr>
          <w:spacing w:val="-8"/>
          <w:sz w:val="28"/>
          <w:szCs w:val="28"/>
        </w:rPr>
        <w:t xml:space="preserve"> </w:t>
      </w:r>
      <w:r w:rsidRPr="00D820E6">
        <w:rPr>
          <w:sz w:val="28"/>
          <w:szCs w:val="28"/>
        </w:rPr>
        <w:t>опия</w:t>
      </w:r>
      <w:r w:rsidRPr="00D820E6">
        <w:rPr>
          <w:spacing w:val="-8"/>
          <w:sz w:val="28"/>
          <w:szCs w:val="28"/>
        </w:rPr>
        <w:t xml:space="preserve"> </w:t>
      </w:r>
      <w:r w:rsidRPr="00D820E6">
        <w:rPr>
          <w:sz w:val="28"/>
          <w:szCs w:val="28"/>
        </w:rPr>
        <w:t>она</w:t>
      </w:r>
      <w:r w:rsidRPr="00D820E6">
        <w:rPr>
          <w:spacing w:val="-9"/>
          <w:sz w:val="28"/>
          <w:szCs w:val="28"/>
        </w:rPr>
        <w:t xml:space="preserve"> </w:t>
      </w:r>
      <w:r w:rsidRPr="00D820E6">
        <w:rPr>
          <w:sz w:val="28"/>
          <w:szCs w:val="28"/>
        </w:rPr>
        <w:t>употребила,</w:t>
      </w:r>
      <w:r w:rsidRPr="00D820E6">
        <w:rPr>
          <w:spacing w:val="-7"/>
          <w:sz w:val="28"/>
          <w:szCs w:val="28"/>
        </w:rPr>
        <w:t xml:space="preserve"> </w:t>
      </w:r>
      <w:r w:rsidRPr="00D820E6">
        <w:rPr>
          <w:sz w:val="28"/>
          <w:szCs w:val="28"/>
        </w:rPr>
        <w:t>несколько</w:t>
      </w:r>
      <w:r w:rsidRPr="00D820E6">
        <w:rPr>
          <w:spacing w:val="-8"/>
          <w:sz w:val="28"/>
          <w:szCs w:val="28"/>
        </w:rPr>
        <w:t xml:space="preserve"> </w:t>
      </w:r>
      <w:r w:rsidRPr="00D820E6">
        <w:rPr>
          <w:sz w:val="28"/>
          <w:szCs w:val="28"/>
        </w:rPr>
        <w:t>раз изготовив из него раствор, а 1,249 г. опия продолжала хранить дома, где он был обнаружен и изъят во время обыска.</w:t>
      </w:r>
    </w:p>
    <w:p w14:paraId="69E56158" w14:textId="77777777" w:rsidR="00D820E6" w:rsidRPr="00D820E6" w:rsidRDefault="00D820E6" w:rsidP="00D820E6">
      <w:pPr>
        <w:pStyle w:val="a3"/>
        <w:spacing w:line="321" w:lineRule="exact"/>
        <w:ind w:left="848"/>
        <w:jc w:val="both"/>
        <w:rPr>
          <w:sz w:val="28"/>
          <w:szCs w:val="28"/>
        </w:rPr>
      </w:pPr>
      <w:r w:rsidRPr="00D820E6">
        <w:rPr>
          <w:sz w:val="28"/>
          <w:szCs w:val="28"/>
        </w:rPr>
        <w:t>Составить</w:t>
      </w:r>
      <w:r w:rsidRPr="00D820E6">
        <w:rPr>
          <w:spacing w:val="-11"/>
          <w:sz w:val="28"/>
          <w:szCs w:val="28"/>
        </w:rPr>
        <w:t xml:space="preserve"> </w:t>
      </w:r>
      <w:r w:rsidRPr="00D820E6">
        <w:rPr>
          <w:sz w:val="28"/>
          <w:szCs w:val="28"/>
        </w:rPr>
        <w:t>постановление</w:t>
      </w:r>
      <w:r w:rsidRPr="00D820E6">
        <w:rPr>
          <w:spacing w:val="-11"/>
          <w:sz w:val="28"/>
          <w:szCs w:val="28"/>
        </w:rPr>
        <w:t xml:space="preserve"> </w:t>
      </w:r>
      <w:r w:rsidRPr="00D820E6">
        <w:rPr>
          <w:sz w:val="28"/>
          <w:szCs w:val="28"/>
        </w:rPr>
        <w:t>о</w:t>
      </w:r>
      <w:r w:rsidRPr="00D820E6">
        <w:rPr>
          <w:spacing w:val="-7"/>
          <w:sz w:val="28"/>
          <w:szCs w:val="28"/>
        </w:rPr>
        <w:t xml:space="preserve"> </w:t>
      </w:r>
      <w:r w:rsidRPr="00D820E6">
        <w:rPr>
          <w:sz w:val="28"/>
          <w:szCs w:val="28"/>
        </w:rPr>
        <w:t>возбуждении</w:t>
      </w:r>
      <w:r w:rsidRPr="00D820E6">
        <w:rPr>
          <w:spacing w:val="-9"/>
          <w:sz w:val="28"/>
          <w:szCs w:val="28"/>
        </w:rPr>
        <w:t xml:space="preserve"> </w:t>
      </w:r>
      <w:r w:rsidRPr="00D820E6">
        <w:rPr>
          <w:sz w:val="28"/>
          <w:szCs w:val="28"/>
        </w:rPr>
        <w:t>уголовного</w:t>
      </w:r>
      <w:r w:rsidRPr="00D820E6">
        <w:rPr>
          <w:spacing w:val="-9"/>
          <w:sz w:val="28"/>
          <w:szCs w:val="28"/>
        </w:rPr>
        <w:t xml:space="preserve"> </w:t>
      </w:r>
      <w:r w:rsidRPr="00D820E6">
        <w:rPr>
          <w:spacing w:val="-2"/>
          <w:sz w:val="28"/>
          <w:szCs w:val="28"/>
        </w:rPr>
        <w:t>дела.</w:t>
      </w:r>
    </w:p>
    <w:p w14:paraId="0FA88040" w14:textId="77777777" w:rsidR="00D820E6" w:rsidRPr="00D820E6" w:rsidRDefault="00D820E6" w:rsidP="00D820E6">
      <w:pPr>
        <w:pStyle w:val="a3"/>
        <w:spacing w:before="1" w:line="360" w:lineRule="auto"/>
        <w:ind w:left="140" w:right="143" w:firstLine="707"/>
        <w:jc w:val="both"/>
        <w:rPr>
          <w:sz w:val="28"/>
          <w:szCs w:val="28"/>
        </w:rPr>
      </w:pPr>
      <w:r w:rsidRPr="00D820E6">
        <w:rPr>
          <w:sz w:val="28"/>
          <w:szCs w:val="28"/>
        </w:rPr>
        <w:t>Инструкции</w:t>
      </w:r>
      <w:r w:rsidRPr="00D820E6">
        <w:rPr>
          <w:spacing w:val="-14"/>
          <w:sz w:val="28"/>
          <w:szCs w:val="28"/>
        </w:rPr>
        <w:t xml:space="preserve"> </w:t>
      </w:r>
      <w:r w:rsidRPr="00D820E6">
        <w:rPr>
          <w:sz w:val="28"/>
          <w:szCs w:val="28"/>
        </w:rPr>
        <w:t>для</w:t>
      </w:r>
      <w:r w:rsidRPr="00D820E6">
        <w:rPr>
          <w:spacing w:val="-14"/>
          <w:sz w:val="28"/>
          <w:szCs w:val="28"/>
        </w:rPr>
        <w:t xml:space="preserve"> </w:t>
      </w:r>
      <w:r w:rsidRPr="00D820E6">
        <w:rPr>
          <w:sz w:val="28"/>
          <w:szCs w:val="28"/>
        </w:rPr>
        <w:t>ТЭ:</w:t>
      </w:r>
      <w:r w:rsidRPr="00D820E6">
        <w:rPr>
          <w:spacing w:val="-15"/>
          <w:sz w:val="28"/>
          <w:szCs w:val="28"/>
        </w:rPr>
        <w:t xml:space="preserve"> </w:t>
      </w:r>
      <w:r w:rsidRPr="00D820E6">
        <w:rPr>
          <w:sz w:val="28"/>
          <w:szCs w:val="28"/>
        </w:rPr>
        <w:t>В</w:t>
      </w:r>
      <w:r w:rsidRPr="00D820E6">
        <w:rPr>
          <w:spacing w:val="-15"/>
          <w:sz w:val="28"/>
          <w:szCs w:val="28"/>
        </w:rPr>
        <w:t xml:space="preserve"> </w:t>
      </w:r>
      <w:r w:rsidRPr="00D820E6">
        <w:rPr>
          <w:sz w:val="28"/>
          <w:szCs w:val="28"/>
        </w:rPr>
        <w:t>целях</w:t>
      </w:r>
      <w:r w:rsidRPr="00D820E6">
        <w:rPr>
          <w:spacing w:val="-14"/>
          <w:sz w:val="28"/>
          <w:szCs w:val="28"/>
        </w:rPr>
        <w:t xml:space="preserve"> </w:t>
      </w:r>
      <w:r w:rsidRPr="00D820E6">
        <w:rPr>
          <w:sz w:val="28"/>
          <w:szCs w:val="28"/>
        </w:rPr>
        <w:t>обеспечения</w:t>
      </w:r>
      <w:r w:rsidRPr="00D820E6">
        <w:rPr>
          <w:spacing w:val="-14"/>
          <w:sz w:val="28"/>
          <w:szCs w:val="28"/>
        </w:rPr>
        <w:t xml:space="preserve"> </w:t>
      </w:r>
      <w:r w:rsidRPr="00D820E6">
        <w:rPr>
          <w:sz w:val="28"/>
          <w:szCs w:val="28"/>
        </w:rPr>
        <w:t>объективности</w:t>
      </w:r>
      <w:r w:rsidRPr="00D820E6">
        <w:rPr>
          <w:spacing w:val="-16"/>
          <w:sz w:val="28"/>
          <w:szCs w:val="28"/>
        </w:rPr>
        <w:t xml:space="preserve"> </w:t>
      </w:r>
      <w:r w:rsidRPr="00D820E6">
        <w:rPr>
          <w:sz w:val="28"/>
          <w:szCs w:val="28"/>
        </w:rPr>
        <w:t>и</w:t>
      </w:r>
      <w:r w:rsidRPr="00D820E6">
        <w:rPr>
          <w:spacing w:val="-14"/>
          <w:sz w:val="28"/>
          <w:szCs w:val="28"/>
        </w:rPr>
        <w:t xml:space="preserve"> </w:t>
      </w:r>
      <w:r w:rsidRPr="00D820E6">
        <w:rPr>
          <w:sz w:val="28"/>
          <w:szCs w:val="28"/>
        </w:rPr>
        <w:t xml:space="preserve">соответствия условиям проведения демонстрационного экзамена Техническому эксперту </w:t>
      </w:r>
      <w:r w:rsidRPr="00D820E6">
        <w:rPr>
          <w:spacing w:val="-2"/>
          <w:sz w:val="28"/>
          <w:szCs w:val="28"/>
        </w:rPr>
        <w:t>необходимо:</w:t>
      </w:r>
    </w:p>
    <w:p w14:paraId="4E4CC422" w14:textId="77777777" w:rsidR="00D820E6" w:rsidRPr="00D820E6" w:rsidRDefault="00D820E6" w:rsidP="00D820E6">
      <w:pPr>
        <w:pStyle w:val="a9"/>
        <w:numPr>
          <w:ilvl w:val="0"/>
          <w:numId w:val="6"/>
        </w:numPr>
        <w:tabs>
          <w:tab w:val="left" w:pos="1184"/>
        </w:tabs>
        <w:spacing w:line="360" w:lineRule="auto"/>
        <w:ind w:right="142" w:firstLine="707"/>
        <w:rPr>
          <w:sz w:val="28"/>
          <w:szCs w:val="28"/>
        </w:rPr>
      </w:pPr>
      <w:r w:rsidRPr="00D820E6">
        <w:rPr>
          <w:sz w:val="28"/>
          <w:szCs w:val="28"/>
        </w:rPr>
        <w:t xml:space="preserve">обеспечить каждое рабочее место обучающегося доступом к </w:t>
      </w:r>
      <w:r w:rsidRPr="00D820E6">
        <w:rPr>
          <w:sz w:val="28"/>
          <w:szCs w:val="28"/>
        </w:rPr>
        <w:lastRenderedPageBreak/>
        <w:t>справочно-правовой системе (СПС) в актуальной версии;</w:t>
      </w:r>
    </w:p>
    <w:p w14:paraId="720D1E9F" w14:textId="77777777" w:rsidR="00D820E6" w:rsidRPr="00D820E6" w:rsidRDefault="00D820E6" w:rsidP="00D820E6">
      <w:pPr>
        <w:pStyle w:val="a9"/>
        <w:numPr>
          <w:ilvl w:val="0"/>
          <w:numId w:val="6"/>
        </w:numPr>
        <w:tabs>
          <w:tab w:val="left" w:pos="1033"/>
        </w:tabs>
        <w:spacing w:line="360" w:lineRule="auto"/>
        <w:ind w:right="137" w:firstLine="707"/>
        <w:rPr>
          <w:sz w:val="28"/>
          <w:szCs w:val="28"/>
        </w:rPr>
      </w:pPr>
      <w:r w:rsidRPr="00D820E6">
        <w:rPr>
          <w:sz w:val="28"/>
          <w:szCs w:val="28"/>
        </w:rPr>
        <w:t xml:space="preserve">при необходимости, предоставить доступ к базам судебной практики (если они отсутствуют в используемой на площадке справочно-правовой </w:t>
      </w:r>
      <w:r w:rsidRPr="00D820E6">
        <w:rPr>
          <w:spacing w:val="-2"/>
          <w:sz w:val="28"/>
          <w:szCs w:val="28"/>
        </w:rPr>
        <w:t>системе);</w:t>
      </w:r>
    </w:p>
    <w:p w14:paraId="7C5CA488" w14:textId="77777777" w:rsidR="00D820E6" w:rsidRPr="00D820E6" w:rsidRDefault="00D820E6" w:rsidP="00D820E6">
      <w:pPr>
        <w:pStyle w:val="a9"/>
        <w:numPr>
          <w:ilvl w:val="0"/>
          <w:numId w:val="6"/>
        </w:numPr>
        <w:tabs>
          <w:tab w:val="left" w:pos="1019"/>
        </w:tabs>
        <w:spacing w:before="1" w:line="360" w:lineRule="auto"/>
        <w:ind w:right="143" w:firstLine="707"/>
        <w:rPr>
          <w:sz w:val="28"/>
          <w:szCs w:val="28"/>
        </w:rPr>
      </w:pPr>
      <w:r w:rsidRPr="00D820E6">
        <w:rPr>
          <w:sz w:val="28"/>
          <w:szCs w:val="28"/>
        </w:rPr>
        <w:t>заблокировать возможность использования обучающимися сторонних интернет-ресурсов и контента, не относящегося к выполнению заданий демонстрационного экзамена;</w:t>
      </w:r>
    </w:p>
    <w:p w14:paraId="0920EF78" w14:textId="77777777" w:rsidR="00D820E6" w:rsidRPr="00D820E6" w:rsidRDefault="00D820E6" w:rsidP="00D820E6">
      <w:pPr>
        <w:pStyle w:val="a9"/>
        <w:numPr>
          <w:ilvl w:val="0"/>
          <w:numId w:val="6"/>
        </w:numPr>
        <w:tabs>
          <w:tab w:val="left" w:pos="1067"/>
        </w:tabs>
        <w:spacing w:line="362" w:lineRule="auto"/>
        <w:ind w:right="147" w:firstLine="707"/>
        <w:rPr>
          <w:sz w:val="28"/>
          <w:szCs w:val="28"/>
        </w:rPr>
      </w:pPr>
      <w:r w:rsidRPr="00D820E6">
        <w:rPr>
          <w:sz w:val="28"/>
          <w:szCs w:val="28"/>
        </w:rPr>
        <w:t>в подготовительный день проверить работоспособность СПС и баз судебной практики на всех рабочих местах;</w:t>
      </w:r>
    </w:p>
    <w:p w14:paraId="4F8F7E06" w14:textId="77777777" w:rsidR="00D820E6" w:rsidRPr="00D820E6" w:rsidRDefault="00D820E6" w:rsidP="00D820E6">
      <w:pPr>
        <w:pStyle w:val="a9"/>
        <w:numPr>
          <w:ilvl w:val="0"/>
          <w:numId w:val="6"/>
        </w:numPr>
        <w:tabs>
          <w:tab w:val="left" w:pos="1074"/>
        </w:tabs>
        <w:spacing w:line="360" w:lineRule="auto"/>
        <w:ind w:right="146" w:firstLine="707"/>
        <w:rPr>
          <w:sz w:val="28"/>
          <w:szCs w:val="28"/>
        </w:rPr>
      </w:pPr>
      <w:r w:rsidRPr="00D820E6">
        <w:rPr>
          <w:sz w:val="28"/>
          <w:szCs w:val="28"/>
        </w:rPr>
        <w:t xml:space="preserve">удостовериться, что ограничения на сторонние ресурсы действуют </w:t>
      </w:r>
      <w:r w:rsidRPr="00D820E6">
        <w:rPr>
          <w:spacing w:val="-2"/>
          <w:sz w:val="28"/>
          <w:szCs w:val="28"/>
        </w:rPr>
        <w:t>корректно.</w:t>
      </w:r>
    </w:p>
    <w:p w14:paraId="4EE28532" w14:textId="77777777" w:rsidR="00D820E6" w:rsidRPr="00D820E6" w:rsidRDefault="00D820E6" w:rsidP="00D820E6">
      <w:pPr>
        <w:pStyle w:val="a3"/>
        <w:spacing w:line="362" w:lineRule="auto"/>
        <w:ind w:left="140" w:right="147" w:firstLine="707"/>
        <w:jc w:val="both"/>
        <w:rPr>
          <w:sz w:val="28"/>
          <w:szCs w:val="28"/>
        </w:rPr>
      </w:pPr>
      <w:r w:rsidRPr="00D820E6">
        <w:rPr>
          <w:sz w:val="28"/>
          <w:szCs w:val="28"/>
        </w:rPr>
        <w:t>Технический эксперт несет ответственность за соблюдение указанных требований и должен устранить любые неполадки до начала экзамена.</w:t>
      </w:r>
    </w:p>
    <w:p w14:paraId="631CA0E9" w14:textId="77777777" w:rsidR="00D820E6" w:rsidRPr="00D820E6" w:rsidRDefault="00D820E6" w:rsidP="00D820E6">
      <w:pPr>
        <w:pStyle w:val="a3"/>
        <w:spacing w:before="226"/>
        <w:rPr>
          <w:sz w:val="28"/>
          <w:szCs w:val="28"/>
        </w:rPr>
      </w:pPr>
    </w:p>
    <w:sectPr w:rsidR="00D820E6" w:rsidRPr="00D820E6" w:rsidSect="00D820E6">
      <w:pgSz w:w="11910" w:h="16840"/>
      <w:pgMar w:top="1160" w:right="708" w:bottom="280" w:left="1559" w:header="71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F7AF9" w14:textId="77777777" w:rsidR="00152282" w:rsidRDefault="00152282" w:rsidP="000A4F9D">
      <w:r>
        <w:separator/>
      </w:r>
    </w:p>
  </w:endnote>
  <w:endnote w:type="continuationSeparator" w:id="0">
    <w:p w14:paraId="78BDF8B0" w14:textId="77777777" w:rsidR="00152282" w:rsidRDefault="00152282" w:rsidP="000A4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9A609" w14:textId="77777777" w:rsidR="00152282" w:rsidRDefault="00152282" w:rsidP="000A4F9D">
      <w:r>
        <w:separator/>
      </w:r>
    </w:p>
  </w:footnote>
  <w:footnote w:type="continuationSeparator" w:id="0">
    <w:p w14:paraId="69C737CE" w14:textId="77777777" w:rsidR="00152282" w:rsidRDefault="00152282" w:rsidP="000A4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235B9"/>
    <w:multiLevelType w:val="multilevel"/>
    <w:tmpl w:val="8A4AA0E0"/>
    <w:lvl w:ilvl="0">
      <w:start w:val="1"/>
      <w:numFmt w:val="decimal"/>
      <w:lvlText w:val="%1."/>
      <w:lvlJc w:val="left"/>
      <w:pPr>
        <w:ind w:left="1994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371" w:hanging="7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70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61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2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3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4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5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709"/>
      </w:pPr>
      <w:rPr>
        <w:rFonts w:hint="default"/>
        <w:lang w:val="ru-RU" w:eastAsia="en-US" w:bidi="ar-SA"/>
      </w:rPr>
    </w:lvl>
  </w:abstractNum>
  <w:abstractNum w:abstractNumId="1">
    <w:nsid w:val="084C6CDD"/>
    <w:multiLevelType w:val="hybridMultilevel"/>
    <w:tmpl w:val="3CEA26D6"/>
    <w:lvl w:ilvl="0" w:tplc="6B82BA56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324F7C">
      <w:numFmt w:val="bullet"/>
      <w:lvlText w:val="•"/>
      <w:lvlJc w:val="left"/>
      <w:pPr>
        <w:ind w:left="949" w:hanging="708"/>
      </w:pPr>
      <w:rPr>
        <w:lang w:val="ru-RU" w:eastAsia="en-US" w:bidi="ar-SA"/>
      </w:rPr>
    </w:lvl>
    <w:lvl w:ilvl="2" w:tplc="AC68B65C">
      <w:numFmt w:val="bullet"/>
      <w:lvlText w:val="•"/>
      <w:lvlJc w:val="left"/>
      <w:pPr>
        <w:ind w:left="1899" w:hanging="708"/>
      </w:pPr>
      <w:rPr>
        <w:lang w:val="ru-RU" w:eastAsia="en-US" w:bidi="ar-SA"/>
      </w:rPr>
    </w:lvl>
    <w:lvl w:ilvl="3" w:tplc="914EF9BA">
      <w:numFmt w:val="bullet"/>
      <w:lvlText w:val="•"/>
      <w:lvlJc w:val="left"/>
      <w:pPr>
        <w:ind w:left="2849" w:hanging="708"/>
      </w:pPr>
      <w:rPr>
        <w:lang w:val="ru-RU" w:eastAsia="en-US" w:bidi="ar-SA"/>
      </w:rPr>
    </w:lvl>
    <w:lvl w:ilvl="4" w:tplc="159EA39A">
      <w:numFmt w:val="bullet"/>
      <w:lvlText w:val="•"/>
      <w:lvlJc w:val="left"/>
      <w:pPr>
        <w:ind w:left="3799" w:hanging="708"/>
      </w:pPr>
      <w:rPr>
        <w:lang w:val="ru-RU" w:eastAsia="en-US" w:bidi="ar-SA"/>
      </w:rPr>
    </w:lvl>
    <w:lvl w:ilvl="5" w:tplc="FAC4E8BE">
      <w:numFmt w:val="bullet"/>
      <w:lvlText w:val="•"/>
      <w:lvlJc w:val="left"/>
      <w:pPr>
        <w:ind w:left="4749" w:hanging="708"/>
      </w:pPr>
      <w:rPr>
        <w:lang w:val="ru-RU" w:eastAsia="en-US" w:bidi="ar-SA"/>
      </w:rPr>
    </w:lvl>
    <w:lvl w:ilvl="6" w:tplc="5C50DC42">
      <w:numFmt w:val="bullet"/>
      <w:lvlText w:val="•"/>
      <w:lvlJc w:val="left"/>
      <w:pPr>
        <w:ind w:left="5699" w:hanging="708"/>
      </w:pPr>
      <w:rPr>
        <w:lang w:val="ru-RU" w:eastAsia="en-US" w:bidi="ar-SA"/>
      </w:rPr>
    </w:lvl>
    <w:lvl w:ilvl="7" w:tplc="7148407E">
      <w:numFmt w:val="bullet"/>
      <w:lvlText w:val="•"/>
      <w:lvlJc w:val="left"/>
      <w:pPr>
        <w:ind w:left="6648" w:hanging="708"/>
      </w:pPr>
      <w:rPr>
        <w:lang w:val="ru-RU" w:eastAsia="en-US" w:bidi="ar-SA"/>
      </w:rPr>
    </w:lvl>
    <w:lvl w:ilvl="8" w:tplc="8FB0C4E0">
      <w:numFmt w:val="bullet"/>
      <w:lvlText w:val="•"/>
      <w:lvlJc w:val="left"/>
      <w:pPr>
        <w:ind w:left="7598" w:hanging="708"/>
      </w:pPr>
      <w:rPr>
        <w:lang w:val="ru-RU" w:eastAsia="en-US" w:bidi="ar-SA"/>
      </w:rPr>
    </w:lvl>
  </w:abstractNum>
  <w:abstractNum w:abstractNumId="2">
    <w:nsid w:val="097C0F77"/>
    <w:multiLevelType w:val="hybridMultilevel"/>
    <w:tmpl w:val="0C5C9AC2"/>
    <w:lvl w:ilvl="0" w:tplc="8912DED0">
      <w:start w:val="1"/>
      <w:numFmt w:val="decimal"/>
      <w:lvlText w:val="%1."/>
      <w:lvlJc w:val="left"/>
      <w:pPr>
        <w:ind w:left="143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BA63F4">
      <w:numFmt w:val="bullet"/>
      <w:lvlText w:val="-"/>
      <w:lvlJc w:val="left"/>
      <w:pPr>
        <w:ind w:left="143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3A02D5E">
      <w:numFmt w:val="bullet"/>
      <w:lvlText w:val="•"/>
      <w:lvlJc w:val="left"/>
      <w:pPr>
        <w:ind w:left="2039" w:hanging="255"/>
      </w:pPr>
      <w:rPr>
        <w:rFonts w:hint="default"/>
        <w:lang w:val="ru-RU" w:eastAsia="en-US" w:bidi="ar-SA"/>
      </w:rPr>
    </w:lvl>
    <w:lvl w:ilvl="3" w:tplc="C1E06A96">
      <w:numFmt w:val="bullet"/>
      <w:lvlText w:val="•"/>
      <w:lvlJc w:val="left"/>
      <w:pPr>
        <w:ind w:left="2989" w:hanging="255"/>
      </w:pPr>
      <w:rPr>
        <w:rFonts w:hint="default"/>
        <w:lang w:val="ru-RU" w:eastAsia="en-US" w:bidi="ar-SA"/>
      </w:rPr>
    </w:lvl>
    <w:lvl w:ilvl="4" w:tplc="5322979C">
      <w:numFmt w:val="bullet"/>
      <w:lvlText w:val="•"/>
      <w:lvlJc w:val="left"/>
      <w:pPr>
        <w:ind w:left="3939" w:hanging="255"/>
      </w:pPr>
      <w:rPr>
        <w:rFonts w:hint="default"/>
        <w:lang w:val="ru-RU" w:eastAsia="en-US" w:bidi="ar-SA"/>
      </w:rPr>
    </w:lvl>
    <w:lvl w:ilvl="5" w:tplc="A7643236">
      <w:numFmt w:val="bullet"/>
      <w:lvlText w:val="•"/>
      <w:lvlJc w:val="left"/>
      <w:pPr>
        <w:ind w:left="4889" w:hanging="255"/>
      </w:pPr>
      <w:rPr>
        <w:rFonts w:hint="default"/>
        <w:lang w:val="ru-RU" w:eastAsia="en-US" w:bidi="ar-SA"/>
      </w:rPr>
    </w:lvl>
    <w:lvl w:ilvl="6" w:tplc="A3CEC834">
      <w:numFmt w:val="bullet"/>
      <w:lvlText w:val="•"/>
      <w:lvlJc w:val="left"/>
      <w:pPr>
        <w:ind w:left="5839" w:hanging="255"/>
      </w:pPr>
      <w:rPr>
        <w:rFonts w:hint="default"/>
        <w:lang w:val="ru-RU" w:eastAsia="en-US" w:bidi="ar-SA"/>
      </w:rPr>
    </w:lvl>
    <w:lvl w:ilvl="7" w:tplc="01486C3C">
      <w:numFmt w:val="bullet"/>
      <w:lvlText w:val="•"/>
      <w:lvlJc w:val="left"/>
      <w:pPr>
        <w:ind w:left="6789" w:hanging="255"/>
      </w:pPr>
      <w:rPr>
        <w:rFonts w:hint="default"/>
        <w:lang w:val="ru-RU" w:eastAsia="en-US" w:bidi="ar-SA"/>
      </w:rPr>
    </w:lvl>
    <w:lvl w:ilvl="8" w:tplc="A3E61B20">
      <w:numFmt w:val="bullet"/>
      <w:lvlText w:val="•"/>
      <w:lvlJc w:val="left"/>
      <w:pPr>
        <w:ind w:left="7739" w:hanging="255"/>
      </w:pPr>
      <w:rPr>
        <w:rFonts w:hint="default"/>
        <w:lang w:val="ru-RU" w:eastAsia="en-US" w:bidi="ar-SA"/>
      </w:rPr>
    </w:lvl>
  </w:abstractNum>
  <w:abstractNum w:abstractNumId="3">
    <w:nsid w:val="18B16782"/>
    <w:multiLevelType w:val="hybridMultilevel"/>
    <w:tmpl w:val="7F2ACEC0"/>
    <w:lvl w:ilvl="0" w:tplc="3DF07756">
      <w:start w:val="1"/>
      <w:numFmt w:val="decimal"/>
      <w:lvlText w:val="%1."/>
      <w:lvlJc w:val="left"/>
      <w:pPr>
        <w:ind w:left="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7C5A68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B066E292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9926C182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2FAC5916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31D4FA92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673282F2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0576CD78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2DB877FA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4">
    <w:nsid w:val="5DC6366B"/>
    <w:multiLevelType w:val="hybridMultilevel"/>
    <w:tmpl w:val="EA788ACA"/>
    <w:lvl w:ilvl="0" w:tplc="D56ADFEE">
      <w:numFmt w:val="bullet"/>
      <w:lvlText w:val="-"/>
      <w:lvlJc w:val="left"/>
      <w:pPr>
        <w:ind w:left="140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C6DD5C">
      <w:numFmt w:val="bullet"/>
      <w:lvlText w:val="•"/>
      <w:lvlJc w:val="left"/>
      <w:pPr>
        <w:ind w:left="1089" w:hanging="339"/>
      </w:pPr>
      <w:rPr>
        <w:rFonts w:hint="default"/>
        <w:lang w:val="ru-RU" w:eastAsia="en-US" w:bidi="ar-SA"/>
      </w:rPr>
    </w:lvl>
    <w:lvl w:ilvl="2" w:tplc="B9AA5C00">
      <w:numFmt w:val="bullet"/>
      <w:lvlText w:val="•"/>
      <w:lvlJc w:val="left"/>
      <w:pPr>
        <w:ind w:left="2039" w:hanging="339"/>
      </w:pPr>
      <w:rPr>
        <w:rFonts w:hint="default"/>
        <w:lang w:val="ru-RU" w:eastAsia="en-US" w:bidi="ar-SA"/>
      </w:rPr>
    </w:lvl>
    <w:lvl w:ilvl="3" w:tplc="C4207C36">
      <w:numFmt w:val="bullet"/>
      <w:lvlText w:val="•"/>
      <w:lvlJc w:val="left"/>
      <w:pPr>
        <w:ind w:left="2989" w:hanging="339"/>
      </w:pPr>
      <w:rPr>
        <w:rFonts w:hint="default"/>
        <w:lang w:val="ru-RU" w:eastAsia="en-US" w:bidi="ar-SA"/>
      </w:rPr>
    </w:lvl>
    <w:lvl w:ilvl="4" w:tplc="C862FC72">
      <w:numFmt w:val="bullet"/>
      <w:lvlText w:val="•"/>
      <w:lvlJc w:val="left"/>
      <w:pPr>
        <w:ind w:left="3939" w:hanging="339"/>
      </w:pPr>
      <w:rPr>
        <w:rFonts w:hint="default"/>
        <w:lang w:val="ru-RU" w:eastAsia="en-US" w:bidi="ar-SA"/>
      </w:rPr>
    </w:lvl>
    <w:lvl w:ilvl="5" w:tplc="392CA440">
      <w:numFmt w:val="bullet"/>
      <w:lvlText w:val="•"/>
      <w:lvlJc w:val="left"/>
      <w:pPr>
        <w:ind w:left="4889" w:hanging="339"/>
      </w:pPr>
      <w:rPr>
        <w:rFonts w:hint="default"/>
        <w:lang w:val="ru-RU" w:eastAsia="en-US" w:bidi="ar-SA"/>
      </w:rPr>
    </w:lvl>
    <w:lvl w:ilvl="6" w:tplc="D8527198">
      <w:numFmt w:val="bullet"/>
      <w:lvlText w:val="•"/>
      <w:lvlJc w:val="left"/>
      <w:pPr>
        <w:ind w:left="5839" w:hanging="339"/>
      </w:pPr>
      <w:rPr>
        <w:rFonts w:hint="default"/>
        <w:lang w:val="ru-RU" w:eastAsia="en-US" w:bidi="ar-SA"/>
      </w:rPr>
    </w:lvl>
    <w:lvl w:ilvl="7" w:tplc="3402833C">
      <w:numFmt w:val="bullet"/>
      <w:lvlText w:val="•"/>
      <w:lvlJc w:val="left"/>
      <w:pPr>
        <w:ind w:left="6789" w:hanging="339"/>
      </w:pPr>
      <w:rPr>
        <w:rFonts w:hint="default"/>
        <w:lang w:val="ru-RU" w:eastAsia="en-US" w:bidi="ar-SA"/>
      </w:rPr>
    </w:lvl>
    <w:lvl w:ilvl="8" w:tplc="094054CE">
      <w:numFmt w:val="bullet"/>
      <w:lvlText w:val="•"/>
      <w:lvlJc w:val="left"/>
      <w:pPr>
        <w:ind w:left="7739" w:hanging="339"/>
      </w:pPr>
      <w:rPr>
        <w:rFonts w:hint="default"/>
        <w:lang w:val="ru-RU" w:eastAsia="en-US" w:bidi="ar-SA"/>
      </w:rPr>
    </w:lvl>
  </w:abstractNum>
  <w:abstractNum w:abstractNumId="5">
    <w:nsid w:val="66F047E6"/>
    <w:multiLevelType w:val="multilevel"/>
    <w:tmpl w:val="F84ADE72"/>
    <w:lvl w:ilvl="0">
      <w:start w:val="1"/>
      <w:numFmt w:val="decimal"/>
      <w:lvlText w:val="%1."/>
      <w:lvlJc w:val="left"/>
      <w:pPr>
        <w:ind w:left="1994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371" w:hanging="7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70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61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2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3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4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5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709"/>
      </w:pPr>
      <w:rPr>
        <w:rFonts w:hint="default"/>
        <w:lang w:val="ru-RU" w:eastAsia="en-US" w:bidi="ar-SA"/>
      </w:rPr>
    </w:lvl>
  </w:abstractNum>
  <w:abstractNum w:abstractNumId="6">
    <w:nsid w:val="673B0122"/>
    <w:multiLevelType w:val="hybridMultilevel"/>
    <w:tmpl w:val="61683704"/>
    <w:lvl w:ilvl="0" w:tplc="E31430FC">
      <w:start w:val="1"/>
      <w:numFmt w:val="decimal"/>
      <w:lvlText w:val="%1."/>
      <w:lvlJc w:val="left"/>
      <w:pPr>
        <w:ind w:left="143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67678EE">
      <w:numFmt w:val="bullet"/>
      <w:lvlText w:val="•"/>
      <w:lvlJc w:val="left"/>
      <w:pPr>
        <w:ind w:left="1089" w:hanging="425"/>
      </w:pPr>
      <w:rPr>
        <w:rFonts w:hint="default"/>
        <w:lang w:val="ru-RU" w:eastAsia="en-US" w:bidi="ar-SA"/>
      </w:rPr>
    </w:lvl>
    <w:lvl w:ilvl="2" w:tplc="A9C47480">
      <w:numFmt w:val="bullet"/>
      <w:lvlText w:val="•"/>
      <w:lvlJc w:val="left"/>
      <w:pPr>
        <w:ind w:left="2039" w:hanging="425"/>
      </w:pPr>
      <w:rPr>
        <w:rFonts w:hint="default"/>
        <w:lang w:val="ru-RU" w:eastAsia="en-US" w:bidi="ar-SA"/>
      </w:rPr>
    </w:lvl>
    <w:lvl w:ilvl="3" w:tplc="D8CCBE18">
      <w:numFmt w:val="bullet"/>
      <w:lvlText w:val="•"/>
      <w:lvlJc w:val="left"/>
      <w:pPr>
        <w:ind w:left="2989" w:hanging="425"/>
      </w:pPr>
      <w:rPr>
        <w:rFonts w:hint="default"/>
        <w:lang w:val="ru-RU" w:eastAsia="en-US" w:bidi="ar-SA"/>
      </w:rPr>
    </w:lvl>
    <w:lvl w:ilvl="4" w:tplc="5666EBFA">
      <w:numFmt w:val="bullet"/>
      <w:lvlText w:val="•"/>
      <w:lvlJc w:val="left"/>
      <w:pPr>
        <w:ind w:left="3939" w:hanging="425"/>
      </w:pPr>
      <w:rPr>
        <w:rFonts w:hint="default"/>
        <w:lang w:val="ru-RU" w:eastAsia="en-US" w:bidi="ar-SA"/>
      </w:rPr>
    </w:lvl>
    <w:lvl w:ilvl="5" w:tplc="68121272">
      <w:numFmt w:val="bullet"/>
      <w:lvlText w:val="•"/>
      <w:lvlJc w:val="left"/>
      <w:pPr>
        <w:ind w:left="4889" w:hanging="425"/>
      </w:pPr>
      <w:rPr>
        <w:rFonts w:hint="default"/>
        <w:lang w:val="ru-RU" w:eastAsia="en-US" w:bidi="ar-SA"/>
      </w:rPr>
    </w:lvl>
    <w:lvl w:ilvl="6" w:tplc="25EE69FE">
      <w:numFmt w:val="bullet"/>
      <w:lvlText w:val="•"/>
      <w:lvlJc w:val="left"/>
      <w:pPr>
        <w:ind w:left="5839" w:hanging="425"/>
      </w:pPr>
      <w:rPr>
        <w:rFonts w:hint="default"/>
        <w:lang w:val="ru-RU" w:eastAsia="en-US" w:bidi="ar-SA"/>
      </w:rPr>
    </w:lvl>
    <w:lvl w:ilvl="7" w:tplc="CCAEC42C">
      <w:numFmt w:val="bullet"/>
      <w:lvlText w:val="•"/>
      <w:lvlJc w:val="left"/>
      <w:pPr>
        <w:ind w:left="6789" w:hanging="425"/>
      </w:pPr>
      <w:rPr>
        <w:rFonts w:hint="default"/>
        <w:lang w:val="ru-RU" w:eastAsia="en-US" w:bidi="ar-SA"/>
      </w:rPr>
    </w:lvl>
    <w:lvl w:ilvl="8" w:tplc="41EEC1F2">
      <w:numFmt w:val="bullet"/>
      <w:lvlText w:val="•"/>
      <w:lvlJc w:val="left"/>
      <w:pPr>
        <w:ind w:left="7739" w:hanging="42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78"/>
    <w:rsid w:val="000213DB"/>
    <w:rsid w:val="000A4F9D"/>
    <w:rsid w:val="00152282"/>
    <w:rsid w:val="00260FF6"/>
    <w:rsid w:val="002B4F87"/>
    <w:rsid w:val="002C0ACA"/>
    <w:rsid w:val="003E5945"/>
    <w:rsid w:val="00422422"/>
    <w:rsid w:val="00472FBE"/>
    <w:rsid w:val="004A3300"/>
    <w:rsid w:val="0053474C"/>
    <w:rsid w:val="005D4B62"/>
    <w:rsid w:val="00605FE6"/>
    <w:rsid w:val="006661F9"/>
    <w:rsid w:val="00671AF1"/>
    <w:rsid w:val="00735B90"/>
    <w:rsid w:val="00796B83"/>
    <w:rsid w:val="00844F78"/>
    <w:rsid w:val="00A519C1"/>
    <w:rsid w:val="00BD18C9"/>
    <w:rsid w:val="00D30F26"/>
    <w:rsid w:val="00D820E6"/>
    <w:rsid w:val="00DA57C7"/>
    <w:rsid w:val="00F52DD0"/>
    <w:rsid w:val="00FB0156"/>
    <w:rsid w:val="00FB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570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0213DB"/>
    <w:pPr>
      <w:ind w:left="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4F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A4F9D"/>
  </w:style>
  <w:style w:type="paragraph" w:styleId="a3">
    <w:name w:val="Body Text"/>
    <w:basedOn w:val="a"/>
    <w:link w:val="a4"/>
    <w:uiPriority w:val="99"/>
    <w:semiHidden/>
    <w:unhideWhenUsed/>
    <w:rsid w:val="000A4F9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A4F9D"/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0A4F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A4F9D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0A4F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4F9D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0213D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1"/>
    <w:qFormat/>
    <w:rsid w:val="000213DB"/>
    <w:pPr>
      <w:ind w:left="143" w:firstLine="70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0213DB"/>
    <w:pPr>
      <w:ind w:left="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4F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A4F9D"/>
  </w:style>
  <w:style w:type="paragraph" w:styleId="a3">
    <w:name w:val="Body Text"/>
    <w:basedOn w:val="a"/>
    <w:link w:val="a4"/>
    <w:uiPriority w:val="99"/>
    <w:semiHidden/>
    <w:unhideWhenUsed/>
    <w:rsid w:val="000A4F9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A4F9D"/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0A4F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A4F9D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0A4F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4F9D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0213D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1"/>
    <w:qFormat/>
    <w:rsid w:val="000213DB"/>
    <w:pPr>
      <w:ind w:left="143" w:firstLine="7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Соколова О.В.</cp:lastModifiedBy>
  <cp:revision>17</cp:revision>
  <dcterms:created xsi:type="dcterms:W3CDTF">2025-04-17T11:30:00Z</dcterms:created>
  <dcterms:modified xsi:type="dcterms:W3CDTF">2026-04-30T10:51:00Z</dcterms:modified>
</cp:coreProperties>
</file>